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C1035" w14:textId="38F1BE25" w:rsidR="006055AF" w:rsidRPr="00171A10" w:rsidRDefault="00E6449F">
      <w:pPr>
        <w:rPr>
          <w:b/>
          <w:bCs/>
        </w:rPr>
      </w:pPr>
      <w:r w:rsidRPr="00171A10">
        <w:rPr>
          <w:b/>
          <w:bCs/>
        </w:rPr>
        <w:t>Understanding Mongoose</w:t>
      </w:r>
    </w:p>
    <w:p w14:paraId="194943D4" w14:textId="042F0F14" w:rsidR="00E6449F" w:rsidRDefault="00E6449F">
      <w:r>
        <w:t xml:space="preserve">A very good place to learn how to use mongoosse  </w:t>
      </w:r>
      <w:hyperlink r:id="rId4" w:history="1">
        <w:r w:rsidRPr="00372E7A">
          <w:rPr>
            <w:rStyle w:val="Hyperlink"/>
          </w:rPr>
          <w:t>https://attacomsian.com/blog/nodejs-mongodb-local-connection</w:t>
        </w:r>
      </w:hyperlink>
      <w:r>
        <w:t xml:space="preserve"> </w:t>
      </w:r>
      <w:r w:rsidRPr="00E6449F">
        <w:t xml:space="preserve"> </w:t>
      </w:r>
      <w:r>
        <w:t xml:space="preserve">but, to use it we should first understand it’s schema, and for that we go to </w:t>
      </w:r>
      <w:hyperlink r:id="rId5" w:history="1">
        <w:r w:rsidRPr="00372E7A">
          <w:rPr>
            <w:rStyle w:val="Hyperlink"/>
          </w:rPr>
          <w:t>https://attacomsian.com/blog/mongoose-schemas</w:t>
        </w:r>
      </w:hyperlink>
      <w:r>
        <w:t xml:space="preserve"> </w:t>
      </w:r>
    </w:p>
    <w:p w14:paraId="64F6BD6A" w14:textId="77777777" w:rsidR="00E6449F" w:rsidRDefault="00E6449F">
      <w:r>
        <w:t>Mongoose is described  as an ORDBMS api for MongoDB, so let’s turn to Wikipedia.</w:t>
      </w:r>
    </w:p>
    <w:p w14:paraId="6E322C85" w14:textId="77777777" w:rsidR="00E6449F" w:rsidRDefault="00E6449F" w:rsidP="00E6449F">
      <w:pPr>
        <w:shd w:val="clear" w:color="auto" w:fill="FFFFFF"/>
        <w:rPr>
          <w:rFonts w:ascii="Arial" w:hAnsi="Arial" w:cs="Arial"/>
          <w:color w:val="222222"/>
          <w:sz w:val="24"/>
          <w:szCs w:val="24"/>
        </w:rPr>
      </w:pPr>
      <w:hyperlink r:id="rId6" w:anchor=":~:text=An%20object%E2%80%93relational%20database%20(ORD,and%20in%20the%20query%20language" w:tgtFrame="_blank" w:history="1">
        <w:r>
          <w:rPr>
            <w:rStyle w:val="Hyperlink"/>
            <w:rFonts w:ascii="Arial" w:hAnsi="Arial" w:cs="Arial"/>
            <w:color w:val="1155CC"/>
          </w:rPr>
          <w:t>https://en.wikipedia.org/wiki/Object%E2%80%93relational_database#:~:text=An%20object%E2%80%93relational%20database%20(ORD,and%20in%20the%20query%20language</w:t>
        </w:r>
      </w:hyperlink>
      <w:r>
        <w:rPr>
          <w:rFonts w:ascii="Arial" w:hAnsi="Arial" w:cs="Arial"/>
          <w:color w:val="222222"/>
        </w:rPr>
        <w:t>.</w:t>
      </w:r>
    </w:p>
    <w:p w14:paraId="15E2DA69" w14:textId="77777777" w:rsidR="00E6449F" w:rsidRDefault="00E6449F" w:rsidP="00E6449F">
      <w:pPr>
        <w:shd w:val="clear" w:color="auto" w:fill="FFFFFF"/>
        <w:rPr>
          <w:rFonts w:ascii="Arial" w:hAnsi="Arial" w:cs="Arial"/>
          <w:color w:val="222222"/>
        </w:rPr>
      </w:pPr>
    </w:p>
    <w:p w14:paraId="3AE1BDCB" w14:textId="77777777" w:rsidR="00E6449F" w:rsidRDefault="00E6449F" w:rsidP="00E6449F">
      <w:pPr>
        <w:pStyle w:val="NormalWeb"/>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An </w:t>
      </w:r>
      <w:r>
        <w:rPr>
          <w:rFonts w:ascii="Arial" w:hAnsi="Arial" w:cs="Arial"/>
          <w:b/>
          <w:bCs/>
          <w:color w:val="202122"/>
          <w:sz w:val="21"/>
          <w:szCs w:val="21"/>
        </w:rPr>
        <w:t>object–relational database</w:t>
      </w:r>
      <w:r>
        <w:rPr>
          <w:rFonts w:ascii="Arial" w:hAnsi="Arial" w:cs="Arial"/>
          <w:color w:val="202122"/>
          <w:sz w:val="21"/>
          <w:szCs w:val="21"/>
        </w:rPr>
        <w:t> (</w:t>
      </w:r>
      <w:r>
        <w:rPr>
          <w:rFonts w:ascii="Arial" w:hAnsi="Arial" w:cs="Arial"/>
          <w:b/>
          <w:bCs/>
          <w:color w:val="202122"/>
          <w:sz w:val="21"/>
          <w:szCs w:val="21"/>
        </w:rPr>
        <w:t>ORD</w:t>
      </w:r>
      <w:r>
        <w:rPr>
          <w:rFonts w:ascii="Arial" w:hAnsi="Arial" w:cs="Arial"/>
          <w:color w:val="202122"/>
          <w:sz w:val="21"/>
          <w:szCs w:val="21"/>
        </w:rPr>
        <w:t>), or </w:t>
      </w:r>
      <w:r>
        <w:rPr>
          <w:rFonts w:ascii="Arial" w:hAnsi="Arial" w:cs="Arial"/>
          <w:b/>
          <w:bCs/>
          <w:color w:val="202122"/>
          <w:sz w:val="21"/>
          <w:szCs w:val="21"/>
        </w:rPr>
        <w:t>object–relational database management system</w:t>
      </w:r>
      <w:r>
        <w:rPr>
          <w:rFonts w:ascii="Arial" w:hAnsi="Arial" w:cs="Arial"/>
          <w:color w:val="202122"/>
          <w:sz w:val="21"/>
          <w:szCs w:val="21"/>
        </w:rPr>
        <w:t> (</w:t>
      </w:r>
      <w:r>
        <w:rPr>
          <w:rFonts w:ascii="Arial" w:hAnsi="Arial" w:cs="Arial"/>
          <w:b/>
          <w:bCs/>
          <w:color w:val="202122"/>
          <w:sz w:val="21"/>
          <w:szCs w:val="21"/>
        </w:rPr>
        <w:t>ORDBMS</w:t>
      </w:r>
      <w:r>
        <w:rPr>
          <w:rFonts w:ascii="Arial" w:hAnsi="Arial" w:cs="Arial"/>
          <w:color w:val="202122"/>
          <w:sz w:val="21"/>
          <w:szCs w:val="21"/>
        </w:rPr>
        <w:t>), is a </w:t>
      </w:r>
      <w:hyperlink r:id="rId7" w:tgtFrame="_blank" w:tooltip="Database management system" w:history="1">
        <w:r>
          <w:rPr>
            <w:rStyle w:val="Hyperlink"/>
            <w:rFonts w:ascii="Arial" w:hAnsi="Arial" w:cs="Arial"/>
            <w:color w:val="3366CC"/>
            <w:sz w:val="21"/>
            <w:szCs w:val="21"/>
          </w:rPr>
          <w:t>database management system</w:t>
        </w:r>
      </w:hyperlink>
      <w:r>
        <w:rPr>
          <w:rFonts w:ascii="Arial" w:hAnsi="Arial" w:cs="Arial"/>
          <w:color w:val="202122"/>
          <w:sz w:val="21"/>
          <w:szCs w:val="21"/>
        </w:rPr>
        <w:t> (DBMS) similar to a </w:t>
      </w:r>
      <w:hyperlink r:id="rId8" w:tgtFrame="_blank" w:tooltip="Relational database" w:history="1">
        <w:r>
          <w:rPr>
            <w:rStyle w:val="Hyperlink"/>
            <w:rFonts w:ascii="Arial" w:hAnsi="Arial" w:cs="Arial"/>
            <w:color w:val="3366CC"/>
            <w:sz w:val="21"/>
            <w:szCs w:val="21"/>
          </w:rPr>
          <w:t>relational database</w:t>
        </w:r>
      </w:hyperlink>
      <w:r>
        <w:rPr>
          <w:rFonts w:ascii="Arial" w:hAnsi="Arial" w:cs="Arial"/>
          <w:color w:val="202122"/>
          <w:sz w:val="21"/>
          <w:szCs w:val="21"/>
        </w:rPr>
        <w:t>, but with an </w:t>
      </w:r>
      <w:hyperlink r:id="rId9" w:tgtFrame="_blank" w:tooltip="Object database" w:history="1">
        <w:r>
          <w:rPr>
            <w:rStyle w:val="Hyperlink"/>
            <w:rFonts w:ascii="Arial" w:hAnsi="Arial" w:cs="Arial"/>
            <w:color w:val="3366CC"/>
            <w:sz w:val="21"/>
            <w:szCs w:val="21"/>
          </w:rPr>
          <w:t>object-oriented database model</w:t>
        </w:r>
      </w:hyperlink>
      <w:r>
        <w:rPr>
          <w:rFonts w:ascii="Arial" w:hAnsi="Arial" w:cs="Arial"/>
          <w:color w:val="202122"/>
          <w:sz w:val="21"/>
          <w:szCs w:val="21"/>
        </w:rPr>
        <w:t>: objects, classes and inheritance are directly supported in </w:t>
      </w:r>
      <w:hyperlink r:id="rId10" w:tgtFrame="_blank" w:tooltip="Database schema" w:history="1">
        <w:r>
          <w:rPr>
            <w:rStyle w:val="Hyperlink"/>
            <w:rFonts w:ascii="Arial" w:hAnsi="Arial" w:cs="Arial"/>
            <w:color w:val="3366CC"/>
            <w:sz w:val="21"/>
            <w:szCs w:val="21"/>
          </w:rPr>
          <w:t>database schemas</w:t>
        </w:r>
      </w:hyperlink>
      <w:r>
        <w:rPr>
          <w:rFonts w:ascii="Arial" w:hAnsi="Arial" w:cs="Arial"/>
          <w:color w:val="202122"/>
          <w:sz w:val="21"/>
          <w:szCs w:val="21"/>
        </w:rPr>
        <w:t> and in the </w:t>
      </w:r>
      <w:hyperlink r:id="rId11" w:tgtFrame="_blank" w:tooltip="Query language" w:history="1">
        <w:r>
          <w:rPr>
            <w:rStyle w:val="Hyperlink"/>
            <w:rFonts w:ascii="Arial" w:hAnsi="Arial" w:cs="Arial"/>
            <w:color w:val="3366CC"/>
            <w:sz w:val="21"/>
            <w:szCs w:val="21"/>
          </w:rPr>
          <w:t>query language</w:t>
        </w:r>
      </w:hyperlink>
      <w:r>
        <w:rPr>
          <w:rFonts w:ascii="Arial" w:hAnsi="Arial" w:cs="Arial"/>
          <w:color w:val="202122"/>
          <w:sz w:val="21"/>
          <w:szCs w:val="21"/>
        </w:rPr>
        <w:t>. In addition, just as with pure relational systems, it supports extension of the </w:t>
      </w:r>
      <w:hyperlink r:id="rId12" w:tgtFrame="_blank" w:tooltip="Data model" w:history="1">
        <w:r>
          <w:rPr>
            <w:rStyle w:val="Hyperlink"/>
            <w:rFonts w:ascii="Arial" w:hAnsi="Arial" w:cs="Arial"/>
            <w:color w:val="3366CC"/>
            <w:sz w:val="21"/>
            <w:szCs w:val="21"/>
          </w:rPr>
          <w:t>data model</w:t>
        </w:r>
      </w:hyperlink>
      <w:r>
        <w:rPr>
          <w:rFonts w:ascii="Arial" w:hAnsi="Arial" w:cs="Arial"/>
          <w:color w:val="202122"/>
          <w:sz w:val="21"/>
          <w:szCs w:val="21"/>
        </w:rPr>
        <w:t> with custom </w:t>
      </w:r>
      <w:hyperlink r:id="rId13" w:tgtFrame="_blank" w:tooltip="Data type" w:history="1">
        <w:r>
          <w:rPr>
            <w:rStyle w:val="Hyperlink"/>
            <w:rFonts w:ascii="Arial" w:hAnsi="Arial" w:cs="Arial"/>
            <w:color w:val="3366CC"/>
            <w:sz w:val="21"/>
            <w:szCs w:val="21"/>
          </w:rPr>
          <w:t>data types</w:t>
        </w:r>
      </w:hyperlink>
      <w:r>
        <w:rPr>
          <w:rFonts w:ascii="Arial" w:hAnsi="Arial" w:cs="Arial"/>
          <w:color w:val="202122"/>
          <w:sz w:val="21"/>
          <w:szCs w:val="21"/>
        </w:rPr>
        <w:t> and </w:t>
      </w:r>
      <w:hyperlink r:id="rId14" w:tgtFrame="_blank" w:tooltip="Method (computer science)" w:history="1">
        <w:r>
          <w:rPr>
            <w:rStyle w:val="Hyperlink"/>
            <w:rFonts w:ascii="Arial" w:hAnsi="Arial" w:cs="Arial"/>
            <w:color w:val="3366CC"/>
            <w:sz w:val="21"/>
            <w:szCs w:val="21"/>
          </w:rPr>
          <w:t>methods</w:t>
        </w:r>
      </w:hyperlink>
      <w:r>
        <w:rPr>
          <w:rFonts w:ascii="Arial" w:hAnsi="Arial" w:cs="Arial"/>
          <w:color w:val="202122"/>
          <w:sz w:val="21"/>
          <w:szCs w:val="21"/>
        </w:rPr>
        <w:t>.</w:t>
      </w:r>
    </w:p>
    <w:p w14:paraId="013AF1D0" w14:textId="0628CCDD" w:rsidR="00E6449F" w:rsidRDefault="00E6449F" w:rsidP="00E6449F">
      <w:pPr>
        <w:shd w:val="clear" w:color="auto" w:fill="F8F9FA"/>
        <w:jc w:val="center"/>
        <w:rPr>
          <w:rFonts w:ascii="Arial" w:hAnsi="Arial" w:cs="Arial"/>
          <w:color w:val="202122"/>
          <w:sz w:val="20"/>
          <w:szCs w:val="20"/>
        </w:rPr>
      </w:pPr>
      <w:r>
        <w:rPr>
          <w:rFonts w:ascii="Arial" w:hAnsi="Arial" w:cs="Arial"/>
          <w:noProof/>
          <w:color w:val="3366CC"/>
          <w:sz w:val="20"/>
          <w:szCs w:val="20"/>
        </w:rPr>
        <w:drawing>
          <wp:inline distT="0" distB="0" distL="0" distR="0" wp14:anchorId="48BC9FB9" wp14:editId="4D746A8F">
            <wp:extent cx="3048000" cy="2258695"/>
            <wp:effectExtent l="0" t="0" r="0" b="0"/>
            <wp:docPr id="1" name="Picture 1">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15"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48000" cy="2258695"/>
                    </a:xfrm>
                    <a:prstGeom prst="rect">
                      <a:avLst/>
                    </a:prstGeom>
                    <a:noFill/>
                    <a:ln>
                      <a:noFill/>
                    </a:ln>
                  </pic:spPr>
                </pic:pic>
              </a:graphicData>
            </a:graphic>
          </wp:inline>
        </w:drawing>
      </w:r>
    </w:p>
    <w:p w14:paraId="4D5B5C9A" w14:textId="77777777" w:rsidR="00E6449F" w:rsidRDefault="00E6449F" w:rsidP="00E6449F">
      <w:pPr>
        <w:shd w:val="clear" w:color="auto" w:fill="F8F9FA"/>
        <w:spacing w:line="336" w:lineRule="atLeast"/>
        <w:rPr>
          <w:rFonts w:ascii="Arial" w:hAnsi="Arial" w:cs="Arial"/>
          <w:color w:val="202122"/>
          <w:sz w:val="19"/>
          <w:szCs w:val="19"/>
        </w:rPr>
      </w:pPr>
      <w:r>
        <w:rPr>
          <w:rFonts w:ascii="Arial" w:hAnsi="Arial" w:cs="Arial"/>
          <w:color w:val="202122"/>
          <w:sz w:val="19"/>
          <w:szCs w:val="19"/>
        </w:rPr>
        <w:t>Example of an object-oriented database model</w:t>
      </w:r>
      <w:hyperlink r:id="rId17" w:anchor="cite_note-USDT01-1" w:tgtFrame="_blank" w:history="1">
        <w:r>
          <w:rPr>
            <w:rStyle w:val="Hyperlink"/>
            <w:rFonts w:ascii="Arial" w:hAnsi="Arial" w:cs="Arial"/>
            <w:color w:val="3366CC"/>
            <w:sz w:val="15"/>
            <w:szCs w:val="15"/>
            <w:vertAlign w:val="superscript"/>
          </w:rPr>
          <w:t>[1]</w:t>
        </w:r>
      </w:hyperlink>
    </w:p>
    <w:p w14:paraId="44FC67F2" w14:textId="51CD3543" w:rsidR="00E6449F" w:rsidRDefault="00E6449F" w:rsidP="00E6449F">
      <w:pPr>
        <w:pStyle w:val="NormalWeb"/>
        <w:shd w:val="clear" w:color="auto" w:fill="FFFFFF"/>
        <w:spacing w:before="120" w:beforeAutospacing="0" w:after="120" w:afterAutospacing="0"/>
        <w:rPr>
          <w:rFonts w:ascii="Arial" w:hAnsi="Arial" w:cs="Arial"/>
          <w:color w:val="202122"/>
          <w:sz w:val="21"/>
          <w:szCs w:val="21"/>
          <w:shd w:val="clear" w:color="auto" w:fill="FFFFFF"/>
        </w:rPr>
      </w:pPr>
      <w:r>
        <w:rPr>
          <w:rFonts w:ascii="Arial" w:hAnsi="Arial" w:cs="Arial"/>
          <w:color w:val="202122"/>
          <w:sz w:val="21"/>
          <w:szCs w:val="21"/>
        </w:rPr>
        <w:t>An object–relational database can be said to provide a middle ground between relational databases and </w:t>
      </w:r>
      <w:hyperlink r:id="rId18" w:tgtFrame="_blank" w:tooltip="Object database" w:history="1">
        <w:r>
          <w:rPr>
            <w:rStyle w:val="Hyperlink"/>
            <w:rFonts w:ascii="Arial" w:hAnsi="Arial" w:cs="Arial"/>
            <w:color w:val="3366CC"/>
            <w:sz w:val="21"/>
            <w:szCs w:val="21"/>
          </w:rPr>
          <w:t>object-oriented databases</w:t>
        </w:r>
      </w:hyperlink>
      <w:r>
        <w:rPr>
          <w:rFonts w:ascii="Arial" w:hAnsi="Arial" w:cs="Arial"/>
          <w:color w:val="202122"/>
          <w:sz w:val="21"/>
          <w:szCs w:val="21"/>
        </w:rPr>
        <w:t>. In object–relational databases, the approach is essentially that of relational databases: the data resides in the database and is manipulated collectively with queries in a query language; at the other extreme are OODBMSes in which the database is essentially a persistent object store for software written in an </w:t>
      </w:r>
      <w:hyperlink r:id="rId19" w:tgtFrame="_blank" w:tooltip="Object-oriented programming language" w:history="1">
        <w:r>
          <w:rPr>
            <w:rStyle w:val="Hyperlink"/>
            <w:rFonts w:ascii="Arial" w:hAnsi="Arial" w:cs="Arial"/>
            <w:color w:val="3366CC"/>
            <w:sz w:val="21"/>
            <w:szCs w:val="21"/>
          </w:rPr>
          <w:t>object-oriented programming language</w:t>
        </w:r>
      </w:hyperlink>
      <w:r>
        <w:rPr>
          <w:rFonts w:ascii="Arial" w:hAnsi="Arial" w:cs="Arial"/>
          <w:color w:val="202122"/>
          <w:sz w:val="21"/>
          <w:szCs w:val="21"/>
        </w:rPr>
        <w:t xml:space="preserve">, with a programming API </w:t>
      </w:r>
      <w:r>
        <w:rPr>
          <w:rFonts w:ascii="Arial" w:hAnsi="Arial" w:cs="Arial"/>
          <w:color w:val="202122"/>
          <w:sz w:val="21"/>
          <w:szCs w:val="21"/>
          <w:shd w:val="clear" w:color="auto" w:fill="FFFFFF"/>
        </w:rPr>
        <w:t>for storing and retrieving objects, and little or no specific support for querying.</w:t>
      </w:r>
    </w:p>
    <w:p w14:paraId="1FDAAC19" w14:textId="77777777" w:rsidR="00E6449F" w:rsidRDefault="00E6449F" w:rsidP="00E6449F">
      <w:pPr>
        <w:pStyle w:val="NormalWeb"/>
        <w:shd w:val="clear" w:color="auto" w:fill="FFFFFF"/>
        <w:spacing w:before="120" w:beforeAutospacing="0" w:after="120" w:afterAutospacing="0"/>
        <w:rPr>
          <w:rFonts w:ascii="Arial" w:hAnsi="Arial" w:cs="Arial"/>
          <w:color w:val="202122"/>
          <w:sz w:val="21"/>
          <w:szCs w:val="21"/>
          <w:shd w:val="clear" w:color="auto" w:fill="FFFFFF"/>
        </w:rPr>
      </w:pPr>
    </w:p>
    <w:p w14:paraId="2A8F0049" w14:textId="1F0DB9F3" w:rsidR="00E6449F" w:rsidRDefault="00E6449F" w:rsidP="00E6449F">
      <w:pPr>
        <w:pStyle w:val="NormalWeb"/>
        <w:shd w:val="clear" w:color="auto" w:fill="FFFFFF"/>
        <w:spacing w:before="120" w:beforeAutospacing="0" w:after="120" w:afterAutospacing="0"/>
        <w:rPr>
          <w:rFonts w:ascii="Arial" w:hAnsi="Arial" w:cs="Arial"/>
          <w:color w:val="202122"/>
          <w:sz w:val="21"/>
          <w:szCs w:val="21"/>
          <w:shd w:val="clear" w:color="auto" w:fill="FFFFFF"/>
        </w:rPr>
      </w:pPr>
      <w:r>
        <w:rPr>
          <w:rFonts w:ascii="Arial" w:hAnsi="Arial" w:cs="Arial"/>
          <w:color w:val="202122"/>
          <w:sz w:val="21"/>
          <w:szCs w:val="21"/>
          <w:shd w:val="clear" w:color="auto" w:fill="FFFFFF"/>
        </w:rPr>
        <w:t>At one point, some people thought that object-oriented databases were going to cure all the world’s problems, but they have not gained traction.   Whether this was due to the large number of professionals who know and love the very well established RDBMS (MySQL, SQL-Server, etc.) or to people getting more interested in NoSQL databases, is a anyone’s guess.  In any case, despite the importance of OOP in programming, object oriented databases have not taken over.</w:t>
      </w:r>
    </w:p>
    <w:p w14:paraId="5E544A66" w14:textId="77777777" w:rsidR="003B02B6" w:rsidRDefault="003B02B6" w:rsidP="00E6449F">
      <w:pPr>
        <w:pStyle w:val="NormalWeb"/>
        <w:shd w:val="clear" w:color="auto" w:fill="FFFFFF"/>
        <w:spacing w:before="120" w:beforeAutospacing="0" w:after="120" w:afterAutospacing="0"/>
        <w:rPr>
          <w:rFonts w:ascii="Arial" w:hAnsi="Arial" w:cs="Arial"/>
          <w:color w:val="202122"/>
          <w:sz w:val="21"/>
          <w:szCs w:val="21"/>
          <w:shd w:val="clear" w:color="auto" w:fill="FFFFFF"/>
        </w:rPr>
      </w:pPr>
    </w:p>
    <w:p w14:paraId="24997BF7" w14:textId="36A928FB" w:rsidR="003B02B6" w:rsidRDefault="003B02B6" w:rsidP="00E6449F">
      <w:pPr>
        <w:pStyle w:val="NormalWeb"/>
        <w:shd w:val="clear" w:color="auto" w:fill="FFFFFF"/>
        <w:spacing w:before="120" w:beforeAutospacing="0" w:after="120" w:afterAutospacing="0"/>
        <w:rPr>
          <w:rFonts w:ascii="Arial" w:hAnsi="Arial" w:cs="Arial"/>
          <w:color w:val="202122"/>
          <w:sz w:val="21"/>
          <w:szCs w:val="21"/>
          <w:shd w:val="clear" w:color="auto" w:fill="FFFFFF"/>
        </w:rPr>
      </w:pPr>
      <w:r>
        <w:rPr>
          <w:rFonts w:ascii="Arial" w:hAnsi="Arial" w:cs="Arial"/>
          <w:color w:val="202122"/>
          <w:sz w:val="21"/>
          <w:szCs w:val="21"/>
          <w:shd w:val="clear" w:color="auto" w:fill="FFFFFF"/>
        </w:rPr>
        <w:t>You should, however, draw on your knowledge of classes and objects in JavaScript and python to see what mongoose schemas are doing.</w:t>
      </w:r>
    </w:p>
    <w:p w14:paraId="696EC12D" w14:textId="77777777" w:rsidR="00B72409" w:rsidRDefault="00171A10" w:rsidP="00B72409">
      <w:pPr>
        <w:pStyle w:val="NormalWeb"/>
        <w:shd w:val="clear" w:color="auto" w:fill="FFFFFF"/>
        <w:spacing w:before="120" w:beforeAutospacing="0" w:after="120" w:afterAutospacing="0"/>
        <w:rPr>
          <w:rFonts w:ascii="Arial" w:hAnsi="Arial" w:cs="Arial"/>
          <w:color w:val="202122"/>
          <w:sz w:val="21"/>
          <w:szCs w:val="21"/>
          <w:shd w:val="clear" w:color="auto" w:fill="FFFFFF"/>
        </w:rPr>
      </w:pPr>
      <w:r>
        <w:rPr>
          <w:rFonts w:ascii="Arial" w:hAnsi="Arial" w:cs="Arial"/>
          <w:color w:val="202122"/>
          <w:sz w:val="21"/>
          <w:szCs w:val="21"/>
          <w:shd w:val="clear" w:color="auto" w:fill="FFFFFF"/>
        </w:rPr>
        <w:lastRenderedPageBreak/>
        <w:br/>
        <w:t xml:space="preserve">The schema definition is like a class definition --- but not yet one which can be instantiated.  </w:t>
      </w:r>
      <w:r>
        <w:rPr>
          <w:rFonts w:ascii="Arial" w:hAnsi="Arial" w:cs="Arial"/>
          <w:color w:val="202122"/>
          <w:sz w:val="21"/>
          <w:szCs w:val="21"/>
          <w:shd w:val="clear" w:color="auto" w:fill="FFFFFF"/>
        </w:rPr>
        <w:br/>
        <w:t xml:space="preserve">Look at  the paragraph </w:t>
      </w:r>
      <w:r>
        <w:rPr>
          <w:rFonts w:ascii="Arial" w:hAnsi="Arial" w:cs="Arial"/>
          <w:b/>
          <w:bCs/>
          <w:i/>
          <w:iCs/>
          <w:color w:val="202122"/>
          <w:sz w:val="21"/>
          <w:szCs w:val="21"/>
          <w:shd w:val="clear" w:color="auto" w:fill="FFFFFF"/>
        </w:rPr>
        <w:t>Defining a Schema</w:t>
      </w:r>
      <w:r>
        <w:rPr>
          <w:rFonts w:ascii="Arial" w:hAnsi="Arial" w:cs="Arial"/>
          <w:color w:val="202122"/>
          <w:sz w:val="21"/>
          <w:szCs w:val="21"/>
          <w:shd w:val="clear" w:color="auto" w:fill="FFFFFF"/>
        </w:rPr>
        <w:t xml:space="preserve"> on the attacomsian site.  </w:t>
      </w:r>
      <w:r w:rsidR="00B72409">
        <w:rPr>
          <w:rFonts w:ascii="Arial" w:hAnsi="Arial" w:cs="Arial"/>
          <w:color w:val="202122"/>
          <w:sz w:val="21"/>
          <w:szCs w:val="21"/>
          <w:shd w:val="clear" w:color="auto" w:fill="FFFFFF"/>
        </w:rPr>
        <w:br/>
      </w:r>
    </w:p>
    <w:p w14:paraId="58F5C6DE" w14:textId="77777777" w:rsidR="00B72409" w:rsidRDefault="00B72409" w:rsidP="00B72409">
      <w:pPr>
        <w:pStyle w:val="NormalWeb"/>
        <w:shd w:val="clear" w:color="auto" w:fill="FFFFFF"/>
        <w:spacing w:before="120" w:beforeAutospacing="0" w:after="120" w:afterAutospacing="0"/>
        <w:rPr>
          <w:rFonts w:ascii="Arial" w:hAnsi="Arial" w:cs="Arial"/>
          <w:color w:val="202122"/>
          <w:sz w:val="21"/>
          <w:szCs w:val="21"/>
          <w:shd w:val="clear" w:color="auto" w:fill="FFFFFF"/>
        </w:rPr>
      </w:pPr>
      <w:r>
        <w:rPr>
          <w:rFonts w:ascii="Arial" w:hAnsi="Arial" w:cs="Arial"/>
          <w:color w:val="202122"/>
          <w:sz w:val="21"/>
          <w:szCs w:val="21"/>
          <w:shd w:val="clear" w:color="auto" w:fill="FFFFFF"/>
        </w:rPr>
        <w:t>The first two lines:</w:t>
      </w:r>
    </w:p>
    <w:p w14:paraId="67DB2596" w14:textId="77777777" w:rsidR="00B72409" w:rsidRPr="00171A10" w:rsidRDefault="00B72409" w:rsidP="00907261">
      <w:pPr>
        <w:spacing w:after="0" w:line="240" w:lineRule="auto"/>
        <w:ind w:left="720"/>
        <w:rPr>
          <w:rFonts w:ascii="Consolas" w:eastAsia="Times New Roman" w:hAnsi="Consolas" w:cs="Times New Roman"/>
          <w:color w:val="1B1642"/>
          <w:shd w:val="clear" w:color="auto" w:fill="F8F9FA"/>
        </w:rPr>
      </w:pPr>
      <w:r w:rsidRPr="00171A10">
        <w:rPr>
          <w:rFonts w:ascii="Consolas" w:eastAsia="Times New Roman" w:hAnsi="Consolas" w:cs="Times New Roman"/>
          <w:color w:val="006AFF"/>
          <w:shd w:val="clear" w:color="auto" w:fill="F8F9FA"/>
        </w:rPr>
        <w:t>const</w:t>
      </w:r>
      <w:r w:rsidRPr="00171A10">
        <w:rPr>
          <w:rFonts w:ascii="Consolas" w:eastAsia="Times New Roman" w:hAnsi="Consolas" w:cs="Times New Roman"/>
          <w:color w:val="1B1642"/>
          <w:shd w:val="clear" w:color="auto" w:fill="F8F9FA"/>
        </w:rPr>
        <w:t xml:space="preserve"> mongoose </w:t>
      </w:r>
      <w:r w:rsidRPr="00171A10">
        <w:rPr>
          <w:rFonts w:ascii="Consolas" w:eastAsia="Times New Roman" w:hAnsi="Consolas" w:cs="Times New Roman"/>
          <w:color w:val="9B51E0"/>
          <w:shd w:val="clear" w:color="auto" w:fill="F8F9FA"/>
        </w:rPr>
        <w:t>=</w:t>
      </w:r>
      <w:r w:rsidRPr="00171A10">
        <w:rPr>
          <w:rFonts w:ascii="Consolas" w:eastAsia="Times New Roman" w:hAnsi="Consolas" w:cs="Times New Roman"/>
          <w:color w:val="1B1642"/>
          <w:shd w:val="clear" w:color="auto" w:fill="F8F9FA"/>
        </w:rPr>
        <w:t xml:space="preserve"> </w:t>
      </w:r>
      <w:r w:rsidRPr="00171A10">
        <w:rPr>
          <w:rFonts w:ascii="Consolas" w:eastAsia="Times New Roman" w:hAnsi="Consolas" w:cs="Times New Roman"/>
          <w:color w:val="5C51E0"/>
          <w:shd w:val="clear" w:color="auto" w:fill="F8F9FA"/>
        </w:rPr>
        <w:t>require</w:t>
      </w:r>
      <w:r w:rsidRPr="00171A10">
        <w:rPr>
          <w:rFonts w:ascii="Consolas" w:eastAsia="Times New Roman" w:hAnsi="Consolas" w:cs="Times New Roman"/>
          <w:color w:val="9B51E0"/>
          <w:shd w:val="clear" w:color="auto" w:fill="F8F9FA"/>
        </w:rPr>
        <w:t>(</w:t>
      </w:r>
      <w:r w:rsidRPr="00171A10">
        <w:rPr>
          <w:rFonts w:ascii="Consolas" w:eastAsia="Times New Roman" w:hAnsi="Consolas" w:cs="Times New Roman"/>
          <w:color w:val="27AE60"/>
          <w:shd w:val="clear" w:color="auto" w:fill="F8F9FA"/>
        </w:rPr>
        <w:t>'mongoose'</w:t>
      </w:r>
      <w:r w:rsidRPr="00171A10">
        <w:rPr>
          <w:rFonts w:ascii="Consolas" w:eastAsia="Times New Roman" w:hAnsi="Consolas" w:cs="Times New Roman"/>
          <w:color w:val="9B51E0"/>
          <w:shd w:val="clear" w:color="auto" w:fill="F8F9FA"/>
        </w:rPr>
        <w:t>)</w:t>
      </w:r>
    </w:p>
    <w:p w14:paraId="5D3DDDC2" w14:textId="77777777" w:rsidR="00B72409" w:rsidRDefault="00B72409" w:rsidP="00907261">
      <w:pPr>
        <w:pStyle w:val="NormalWeb"/>
        <w:shd w:val="clear" w:color="auto" w:fill="FFFFFF"/>
        <w:spacing w:before="120" w:beforeAutospacing="0" w:after="120" w:afterAutospacing="0"/>
        <w:ind w:left="720"/>
        <w:rPr>
          <w:rFonts w:ascii="Consolas" w:hAnsi="Consolas"/>
          <w:color w:val="1B1642"/>
          <w:sz w:val="22"/>
          <w:szCs w:val="22"/>
          <w:shd w:val="clear" w:color="auto" w:fill="F8F9FA"/>
        </w:rPr>
      </w:pPr>
      <w:r w:rsidRPr="00171A10">
        <w:rPr>
          <w:rFonts w:ascii="Consolas" w:hAnsi="Consolas"/>
          <w:color w:val="006AFF"/>
          <w:sz w:val="22"/>
          <w:szCs w:val="22"/>
          <w:shd w:val="clear" w:color="auto" w:fill="F8F9FA"/>
        </w:rPr>
        <w:t>const</w:t>
      </w:r>
      <w:r w:rsidRPr="00171A10">
        <w:rPr>
          <w:rFonts w:ascii="Consolas" w:hAnsi="Consolas"/>
          <w:color w:val="1B1642"/>
          <w:sz w:val="22"/>
          <w:szCs w:val="22"/>
          <w:shd w:val="clear" w:color="auto" w:fill="F8F9FA"/>
        </w:rPr>
        <w:t xml:space="preserve"> </w:t>
      </w:r>
      <w:r w:rsidRPr="00171A10">
        <w:rPr>
          <w:rFonts w:ascii="Consolas" w:hAnsi="Consolas"/>
          <w:color w:val="9B51E0"/>
          <w:sz w:val="22"/>
          <w:szCs w:val="22"/>
          <w:shd w:val="clear" w:color="auto" w:fill="F8F9FA"/>
        </w:rPr>
        <w:t>{</w:t>
      </w:r>
      <w:r w:rsidRPr="00171A10">
        <w:rPr>
          <w:rFonts w:ascii="Consolas" w:hAnsi="Consolas"/>
          <w:color w:val="1B1642"/>
          <w:sz w:val="22"/>
          <w:szCs w:val="22"/>
          <w:shd w:val="clear" w:color="auto" w:fill="F8F9FA"/>
        </w:rPr>
        <w:t xml:space="preserve"> Schema </w:t>
      </w:r>
      <w:r w:rsidRPr="00171A10">
        <w:rPr>
          <w:rFonts w:ascii="Consolas" w:hAnsi="Consolas"/>
          <w:color w:val="9B51E0"/>
          <w:sz w:val="22"/>
          <w:szCs w:val="22"/>
          <w:shd w:val="clear" w:color="auto" w:fill="F8F9FA"/>
        </w:rPr>
        <w:t>}</w:t>
      </w:r>
      <w:r w:rsidRPr="00171A10">
        <w:rPr>
          <w:rFonts w:ascii="Consolas" w:hAnsi="Consolas"/>
          <w:color w:val="1B1642"/>
          <w:sz w:val="22"/>
          <w:szCs w:val="22"/>
          <w:shd w:val="clear" w:color="auto" w:fill="F8F9FA"/>
        </w:rPr>
        <w:t xml:space="preserve"> </w:t>
      </w:r>
      <w:r w:rsidRPr="00171A10">
        <w:rPr>
          <w:rFonts w:ascii="Consolas" w:hAnsi="Consolas"/>
          <w:color w:val="9B51E0"/>
          <w:sz w:val="22"/>
          <w:szCs w:val="22"/>
          <w:shd w:val="clear" w:color="auto" w:fill="F8F9FA"/>
        </w:rPr>
        <w:t>=</w:t>
      </w:r>
      <w:r w:rsidRPr="00171A10">
        <w:rPr>
          <w:rFonts w:ascii="Consolas" w:hAnsi="Consolas"/>
          <w:color w:val="1B1642"/>
          <w:sz w:val="22"/>
          <w:szCs w:val="22"/>
          <w:shd w:val="clear" w:color="auto" w:fill="F8F9FA"/>
        </w:rPr>
        <w:t xml:space="preserve"> mongoose</w:t>
      </w:r>
    </w:p>
    <w:p w14:paraId="29713564" w14:textId="77777777" w:rsidR="00B72409" w:rsidRPr="00B72409" w:rsidRDefault="00B72409" w:rsidP="00B72409">
      <w:pPr>
        <w:pStyle w:val="NormalWeb"/>
        <w:shd w:val="clear" w:color="auto" w:fill="FFFFFF"/>
        <w:spacing w:before="120" w:beforeAutospacing="0" w:after="120" w:afterAutospacing="0"/>
        <w:rPr>
          <w:rFonts w:ascii="Arial" w:hAnsi="Arial" w:cs="Arial"/>
          <w:color w:val="202122"/>
          <w:sz w:val="22"/>
          <w:szCs w:val="22"/>
          <w:shd w:val="clear" w:color="auto" w:fill="FFFFFF"/>
        </w:rPr>
      </w:pPr>
      <w:r>
        <w:rPr>
          <w:rFonts w:ascii="Arial" w:hAnsi="Arial" w:cs="Arial"/>
          <w:color w:val="202122"/>
          <w:sz w:val="21"/>
          <w:szCs w:val="21"/>
          <w:shd w:val="clear" w:color="auto" w:fill="FFFFFF"/>
        </w:rPr>
        <w:t>bring in the mongoose module (no surprise) and then set const  Schema = mongoose.Schema;</w:t>
      </w:r>
    </w:p>
    <w:p w14:paraId="218EB050" w14:textId="4C434228" w:rsidR="00B72409" w:rsidRDefault="00B72409" w:rsidP="00E6449F">
      <w:pPr>
        <w:pStyle w:val="NormalWeb"/>
        <w:shd w:val="clear" w:color="auto" w:fill="FFFFFF"/>
        <w:spacing w:before="120" w:beforeAutospacing="0" w:after="120" w:afterAutospacing="0"/>
        <w:rPr>
          <w:rFonts w:ascii="Arial" w:hAnsi="Arial" w:cs="Arial"/>
          <w:color w:val="202122"/>
          <w:sz w:val="21"/>
          <w:szCs w:val="21"/>
          <w:shd w:val="clear" w:color="auto" w:fill="FFFFFF"/>
        </w:rPr>
      </w:pPr>
      <w:r>
        <w:rPr>
          <w:rFonts w:ascii="Arial" w:hAnsi="Arial" w:cs="Arial"/>
          <w:color w:val="202122"/>
          <w:sz w:val="21"/>
          <w:szCs w:val="21"/>
          <w:shd w:val="clear" w:color="auto" w:fill="FFFFFF"/>
        </w:rPr>
        <w:br/>
      </w:r>
      <w:r w:rsidR="00171A10">
        <w:rPr>
          <w:rFonts w:ascii="Arial" w:hAnsi="Arial" w:cs="Arial"/>
          <w:color w:val="202122"/>
          <w:sz w:val="21"/>
          <w:szCs w:val="21"/>
          <w:shd w:val="clear" w:color="auto" w:fill="FFFFFF"/>
        </w:rPr>
        <w:t xml:space="preserve"> </w:t>
      </w:r>
      <w:r>
        <w:rPr>
          <w:rFonts w:ascii="Arial" w:hAnsi="Arial" w:cs="Arial"/>
          <w:color w:val="202122"/>
          <w:sz w:val="21"/>
          <w:szCs w:val="21"/>
          <w:shd w:val="clear" w:color="auto" w:fill="FFFFFF"/>
        </w:rPr>
        <w:t>Schema is a constructor function – as you will see when you look at the line</w:t>
      </w:r>
    </w:p>
    <w:p w14:paraId="1DF28B89" w14:textId="10375254" w:rsidR="003B02B6" w:rsidRDefault="00B72409" w:rsidP="00E6449F">
      <w:pPr>
        <w:pStyle w:val="NormalWeb"/>
        <w:shd w:val="clear" w:color="auto" w:fill="FFFFFF"/>
        <w:spacing w:before="120" w:beforeAutospacing="0" w:after="120" w:afterAutospacing="0"/>
        <w:rPr>
          <w:rFonts w:ascii="Arial" w:hAnsi="Arial" w:cs="Arial"/>
          <w:color w:val="202122"/>
          <w:sz w:val="21"/>
          <w:szCs w:val="21"/>
          <w:shd w:val="clear" w:color="auto" w:fill="FFFFFF"/>
        </w:rPr>
      </w:pPr>
      <w:r>
        <w:rPr>
          <w:rFonts w:ascii="Consolas" w:hAnsi="Consolas"/>
          <w:color w:val="006AFF"/>
          <w:sz w:val="22"/>
          <w:szCs w:val="22"/>
          <w:shd w:val="clear" w:color="auto" w:fill="F8F9FA"/>
        </w:rPr>
        <w:br/>
      </w:r>
      <w:r w:rsidR="00B92B8B">
        <w:rPr>
          <w:rStyle w:val="token"/>
          <w:rFonts w:ascii="Consolas" w:hAnsi="Consolas"/>
          <w:color w:val="006AFF"/>
          <w:sz w:val="22"/>
          <w:szCs w:val="22"/>
          <w:shd w:val="clear" w:color="auto" w:fill="F8F9FA"/>
        </w:rPr>
        <w:t xml:space="preserve">       </w:t>
      </w:r>
      <w:r>
        <w:rPr>
          <w:rStyle w:val="token"/>
          <w:rFonts w:ascii="Consolas" w:hAnsi="Consolas"/>
          <w:color w:val="006AFF"/>
          <w:sz w:val="22"/>
          <w:szCs w:val="22"/>
          <w:shd w:val="clear" w:color="auto" w:fill="F8F9FA"/>
        </w:rPr>
        <w:t>const</w:t>
      </w:r>
      <w:r>
        <w:rPr>
          <w:rFonts w:ascii="Consolas" w:hAnsi="Consolas"/>
          <w:color w:val="1B1642"/>
          <w:sz w:val="22"/>
          <w:szCs w:val="22"/>
          <w:shd w:val="clear" w:color="auto" w:fill="F8F9FA"/>
        </w:rPr>
        <w:t xml:space="preserve"> postSchema </w:t>
      </w:r>
      <w:r>
        <w:rPr>
          <w:rStyle w:val="token"/>
          <w:rFonts w:ascii="Consolas" w:hAnsi="Consolas"/>
          <w:color w:val="9B51E0"/>
          <w:sz w:val="22"/>
          <w:szCs w:val="22"/>
          <w:shd w:val="clear" w:color="auto" w:fill="F8F9FA"/>
        </w:rPr>
        <w:t>=</w:t>
      </w:r>
      <w:r>
        <w:rPr>
          <w:rFonts w:ascii="Consolas" w:hAnsi="Consolas"/>
          <w:color w:val="1B1642"/>
          <w:sz w:val="22"/>
          <w:szCs w:val="22"/>
          <w:shd w:val="clear" w:color="auto" w:fill="F8F9FA"/>
        </w:rPr>
        <w:t xml:space="preserve"> </w:t>
      </w:r>
      <w:r>
        <w:rPr>
          <w:rStyle w:val="token"/>
          <w:rFonts w:ascii="Consolas" w:hAnsi="Consolas"/>
          <w:color w:val="006AFF"/>
          <w:sz w:val="22"/>
          <w:szCs w:val="22"/>
          <w:shd w:val="clear" w:color="auto" w:fill="F8F9FA"/>
        </w:rPr>
        <w:t>new</w:t>
      </w:r>
      <w:r>
        <w:rPr>
          <w:rFonts w:ascii="Consolas" w:hAnsi="Consolas"/>
          <w:color w:val="1B1642"/>
          <w:sz w:val="22"/>
          <w:szCs w:val="22"/>
          <w:shd w:val="clear" w:color="auto" w:fill="F8F9FA"/>
        </w:rPr>
        <w:t xml:space="preserve"> </w:t>
      </w:r>
      <w:r>
        <w:rPr>
          <w:rStyle w:val="token"/>
          <w:rFonts w:ascii="Consolas" w:hAnsi="Consolas"/>
          <w:color w:val="1B1642"/>
          <w:sz w:val="22"/>
          <w:szCs w:val="22"/>
          <w:shd w:val="clear" w:color="auto" w:fill="F8F9FA"/>
        </w:rPr>
        <w:t>Schema</w:t>
      </w:r>
      <w:r>
        <w:rPr>
          <w:rStyle w:val="token"/>
          <w:rFonts w:ascii="Consolas" w:hAnsi="Consolas"/>
          <w:color w:val="9B51E0"/>
          <w:sz w:val="22"/>
          <w:szCs w:val="22"/>
          <w:shd w:val="clear" w:color="auto" w:fill="F8F9FA"/>
        </w:rPr>
        <w:t>({</w:t>
      </w:r>
      <w:r>
        <w:rPr>
          <w:rStyle w:val="token"/>
          <w:rFonts w:ascii="Consolas" w:hAnsi="Consolas"/>
          <w:color w:val="9B51E0"/>
          <w:sz w:val="22"/>
          <w:szCs w:val="22"/>
          <w:shd w:val="clear" w:color="auto" w:fill="F8F9FA"/>
        </w:rPr>
        <w:t>…….});</w:t>
      </w:r>
      <w:r>
        <w:rPr>
          <w:rFonts w:ascii="Arial" w:hAnsi="Arial" w:cs="Arial"/>
          <w:color w:val="202122"/>
          <w:sz w:val="21"/>
          <w:szCs w:val="21"/>
          <w:shd w:val="clear" w:color="auto" w:fill="FFFFFF"/>
        </w:rPr>
        <w:br/>
      </w:r>
      <w:r>
        <w:rPr>
          <w:rFonts w:ascii="Arial" w:hAnsi="Arial" w:cs="Arial"/>
          <w:color w:val="202122"/>
          <w:sz w:val="21"/>
          <w:szCs w:val="21"/>
          <w:shd w:val="clear" w:color="auto" w:fill="FFFFFF"/>
        </w:rPr>
        <w:br/>
        <w:t>So we turn to the definition</w:t>
      </w:r>
      <w:r w:rsidR="009D3280">
        <w:rPr>
          <w:rFonts w:ascii="Arial" w:hAnsi="Arial" w:cs="Arial"/>
          <w:color w:val="202122"/>
          <w:sz w:val="21"/>
          <w:szCs w:val="21"/>
          <w:shd w:val="clear" w:color="auto" w:fill="FFFFFF"/>
        </w:rPr>
        <w:t xml:space="preserve"> of postSchema.   </w:t>
      </w:r>
      <w:r>
        <w:rPr>
          <w:rFonts w:ascii="Arial" w:hAnsi="Arial" w:cs="Arial"/>
          <w:color w:val="202122"/>
          <w:sz w:val="21"/>
          <w:szCs w:val="21"/>
          <w:shd w:val="clear" w:color="auto" w:fill="FFFFFF"/>
        </w:rPr>
        <w:t xml:space="preserve"> </w:t>
      </w:r>
      <w:r w:rsidR="00171A10">
        <w:rPr>
          <w:rFonts w:ascii="Arial" w:hAnsi="Arial" w:cs="Arial"/>
          <w:color w:val="202122"/>
          <w:sz w:val="21"/>
          <w:szCs w:val="21"/>
          <w:shd w:val="clear" w:color="auto" w:fill="FFFFFF"/>
        </w:rPr>
        <w:t xml:space="preserve">It should remind you of how we defined a </w:t>
      </w:r>
      <w:r w:rsidR="003E7323">
        <w:rPr>
          <w:rFonts w:ascii="Arial" w:hAnsi="Arial" w:cs="Arial"/>
          <w:color w:val="202122"/>
          <w:sz w:val="21"/>
          <w:szCs w:val="21"/>
          <w:shd w:val="clear" w:color="auto" w:fill="FFFFFF"/>
        </w:rPr>
        <w:t>JSON object</w:t>
      </w:r>
      <w:r w:rsidR="00171A10">
        <w:rPr>
          <w:rFonts w:ascii="Arial" w:hAnsi="Arial" w:cs="Arial"/>
          <w:color w:val="202122"/>
          <w:sz w:val="21"/>
          <w:szCs w:val="21"/>
          <w:shd w:val="clear" w:color="auto" w:fill="FFFFFF"/>
        </w:rPr>
        <w:t xml:space="preserve"> in JS. </w:t>
      </w:r>
      <w:r w:rsidR="003E7323">
        <w:rPr>
          <w:rFonts w:ascii="Arial" w:hAnsi="Arial" w:cs="Arial"/>
          <w:color w:val="202122"/>
          <w:sz w:val="21"/>
          <w:szCs w:val="21"/>
          <w:shd w:val="clear" w:color="auto" w:fill="FFFFFF"/>
        </w:rPr>
        <w:t xml:space="preserve">  Please notice that at this point it has no methods.</w:t>
      </w:r>
    </w:p>
    <w:p w14:paraId="00CA498D" w14:textId="77777777" w:rsidR="00171A10" w:rsidRDefault="00171A10" w:rsidP="00E6449F">
      <w:pPr>
        <w:pStyle w:val="NormalWeb"/>
        <w:shd w:val="clear" w:color="auto" w:fill="FFFFFF"/>
        <w:spacing w:before="120" w:beforeAutospacing="0" w:after="120" w:afterAutospacing="0"/>
        <w:rPr>
          <w:rFonts w:ascii="Arial" w:hAnsi="Arial" w:cs="Arial"/>
          <w:color w:val="202122"/>
          <w:sz w:val="21"/>
          <w:szCs w:val="21"/>
          <w:shd w:val="clear" w:color="auto" w:fill="FFFFFF"/>
        </w:rPr>
      </w:pPr>
    </w:p>
    <w:p w14:paraId="536DA7F8" w14:textId="31ADD3BC" w:rsidR="00E6449F" w:rsidRDefault="00C16710" w:rsidP="00E6449F">
      <w:pPr>
        <w:pStyle w:val="NormalWeb"/>
        <w:shd w:val="clear" w:color="auto" w:fill="FFFFFF"/>
        <w:spacing w:before="120" w:beforeAutospacing="0" w:after="120" w:afterAutospacing="0"/>
        <w:rPr>
          <w:rFonts w:ascii="Arial" w:hAnsi="Arial" w:cs="Arial"/>
          <w:color w:val="202122"/>
          <w:sz w:val="21"/>
          <w:szCs w:val="21"/>
          <w:shd w:val="clear" w:color="auto" w:fill="FFFFFF"/>
        </w:rPr>
      </w:pPr>
      <w:r>
        <w:rPr>
          <w:rFonts w:ascii="Arial" w:hAnsi="Arial" w:cs="Arial"/>
          <w:color w:val="202122"/>
          <w:sz w:val="21"/>
          <w:szCs w:val="21"/>
          <w:shd w:val="clear" w:color="auto" w:fill="FFFFFF"/>
        </w:rPr>
        <w:t>Now that we have a schema we want to use it – but there is an extra step</w:t>
      </w:r>
      <w:r w:rsidR="003E7323">
        <w:rPr>
          <w:rFonts w:ascii="Arial" w:hAnsi="Arial" w:cs="Arial"/>
          <w:color w:val="202122"/>
          <w:sz w:val="21"/>
          <w:szCs w:val="21"/>
          <w:shd w:val="clear" w:color="auto" w:fill="FFFFFF"/>
        </w:rPr>
        <w:t xml:space="preserve">, because so far it is just a definition, </w:t>
      </w:r>
      <w:r w:rsidR="004C261B">
        <w:rPr>
          <w:rFonts w:ascii="Arial" w:hAnsi="Arial" w:cs="Arial"/>
          <w:color w:val="202122"/>
          <w:sz w:val="21"/>
          <w:szCs w:val="21"/>
          <w:shd w:val="clear" w:color="auto" w:fill="FFFFFF"/>
        </w:rPr>
        <w:t>with</w:t>
      </w:r>
      <w:r w:rsidR="003E7323">
        <w:rPr>
          <w:rFonts w:ascii="Arial" w:hAnsi="Arial" w:cs="Arial"/>
          <w:color w:val="202122"/>
          <w:sz w:val="21"/>
          <w:szCs w:val="21"/>
          <w:shd w:val="clear" w:color="auto" w:fill="FFFFFF"/>
        </w:rPr>
        <w:t xml:space="preserve"> has no methods</w:t>
      </w:r>
      <w:r w:rsidR="004C261B">
        <w:rPr>
          <w:rFonts w:ascii="Arial" w:hAnsi="Arial" w:cs="Arial"/>
          <w:color w:val="202122"/>
          <w:sz w:val="21"/>
          <w:szCs w:val="21"/>
          <w:shd w:val="clear" w:color="auto" w:fill="FFFFFF"/>
        </w:rPr>
        <w:t>, and therefore no way to interact with our mongo database.</w:t>
      </w:r>
    </w:p>
    <w:p w14:paraId="7A6CB33F" w14:textId="0FB54C2B" w:rsidR="00E6449F" w:rsidRDefault="00171A10" w:rsidP="00E6449F">
      <w:pPr>
        <w:pStyle w:val="NormalWeb"/>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 xml:space="preserve">The </w:t>
      </w:r>
      <w:r w:rsidRPr="003E7323">
        <w:rPr>
          <w:rFonts w:ascii="Arial" w:hAnsi="Arial" w:cs="Arial"/>
          <w:b/>
          <w:bCs/>
          <w:color w:val="202122"/>
          <w:sz w:val="21"/>
          <w:szCs w:val="21"/>
        </w:rPr>
        <w:t>mongoose.model( )</w:t>
      </w:r>
      <w:r>
        <w:rPr>
          <w:rFonts w:ascii="Arial" w:hAnsi="Arial" w:cs="Arial"/>
          <w:color w:val="202122"/>
          <w:sz w:val="21"/>
          <w:szCs w:val="21"/>
        </w:rPr>
        <w:t xml:space="preserve"> basically takes your schema and turns it into a constructor function with some bells and whistles.  Why with bells and whistles?  Because in addition to being able to use it to Create a new document, you will also be able to use it for all the CRUD functions.</w:t>
      </w:r>
    </w:p>
    <w:p w14:paraId="2D1F94ED" w14:textId="77777777" w:rsidR="00171A10" w:rsidRDefault="00171A10" w:rsidP="00E6449F">
      <w:pPr>
        <w:pStyle w:val="NormalWeb"/>
        <w:shd w:val="clear" w:color="auto" w:fill="FFFFFF"/>
        <w:spacing w:before="120" w:beforeAutospacing="0" w:after="120" w:afterAutospacing="0"/>
        <w:rPr>
          <w:rFonts w:ascii="Arial" w:hAnsi="Arial" w:cs="Arial"/>
          <w:color w:val="202122"/>
          <w:sz w:val="21"/>
          <w:szCs w:val="21"/>
        </w:rPr>
      </w:pPr>
    </w:p>
    <w:p w14:paraId="4FF6B005" w14:textId="66293D85" w:rsidR="00171A10" w:rsidRPr="00171A10" w:rsidRDefault="00171A10" w:rsidP="00E6449F">
      <w:pPr>
        <w:pStyle w:val="NormalWeb"/>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 xml:space="preserve">Let’s look in more detail at paragraph </w:t>
      </w:r>
      <w:r>
        <w:rPr>
          <w:rFonts w:ascii="Arial" w:hAnsi="Arial" w:cs="Arial"/>
          <w:b/>
          <w:bCs/>
          <w:i/>
          <w:iCs/>
          <w:color w:val="202122"/>
          <w:sz w:val="21"/>
          <w:szCs w:val="21"/>
        </w:rPr>
        <w:t>Creating a Model</w:t>
      </w:r>
      <w:r>
        <w:rPr>
          <w:rFonts w:ascii="Arial" w:hAnsi="Arial" w:cs="Arial"/>
          <w:color w:val="202122"/>
          <w:sz w:val="21"/>
          <w:szCs w:val="21"/>
        </w:rPr>
        <w:t xml:space="preserve">.  </w:t>
      </w:r>
    </w:p>
    <w:p w14:paraId="0087D4C5" w14:textId="49FD4EEF" w:rsidR="00171A10" w:rsidRPr="00B053C2" w:rsidRDefault="000C35C1" w:rsidP="00E6449F">
      <w:pPr>
        <w:pStyle w:val="NormalWeb"/>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The website says “</w:t>
      </w:r>
      <w:r w:rsidRPr="000C35C1">
        <w:rPr>
          <w:rFonts w:ascii="Segoe UI" w:hAnsi="Segoe UI" w:cs="Segoe UI"/>
          <w:i/>
          <w:iCs/>
          <w:color w:val="212529"/>
          <w:sz w:val="22"/>
          <w:szCs w:val="22"/>
          <w:shd w:val="clear" w:color="auto" w:fill="FFFFFF"/>
        </w:rPr>
        <w:t>A </w:t>
      </w:r>
      <w:hyperlink r:id="rId20" w:history="1">
        <w:r w:rsidRPr="000C35C1">
          <w:rPr>
            <w:rStyle w:val="Hyperlink"/>
            <w:rFonts w:ascii="Segoe UI" w:hAnsi="Segoe UI" w:cs="Segoe UI"/>
            <w:i/>
            <w:iCs/>
            <w:color w:val="006AFF"/>
            <w:sz w:val="22"/>
            <w:szCs w:val="22"/>
            <w:shd w:val="clear" w:color="auto" w:fill="FFFFFF"/>
          </w:rPr>
          <w:t>Mongoose model</w:t>
        </w:r>
      </w:hyperlink>
      <w:r w:rsidRPr="000C35C1">
        <w:rPr>
          <w:rFonts w:ascii="Segoe UI" w:hAnsi="Segoe UI" w:cs="Segoe UI"/>
          <w:i/>
          <w:iCs/>
          <w:color w:val="212529"/>
          <w:sz w:val="22"/>
          <w:szCs w:val="22"/>
          <w:shd w:val="clear" w:color="auto" w:fill="FFFFFF"/>
        </w:rPr>
        <w:t> is a compiled version of the schema definition that maps directly to a single document in the collection.</w:t>
      </w:r>
      <w:r w:rsidRPr="000C35C1">
        <w:rPr>
          <w:rFonts w:ascii="Segoe UI" w:hAnsi="Segoe UI" w:cs="Segoe UI"/>
          <w:i/>
          <w:iCs/>
          <w:color w:val="212529"/>
          <w:sz w:val="22"/>
          <w:szCs w:val="22"/>
          <w:shd w:val="clear" w:color="auto" w:fill="FFFFFF"/>
        </w:rPr>
        <w:t>”</w:t>
      </w:r>
      <w:r>
        <w:rPr>
          <w:rFonts w:ascii="Segoe UI" w:hAnsi="Segoe UI" w:cs="Segoe UI"/>
          <w:i/>
          <w:iCs/>
          <w:color w:val="212529"/>
          <w:sz w:val="22"/>
          <w:szCs w:val="22"/>
          <w:shd w:val="clear" w:color="auto" w:fill="FFFFFF"/>
        </w:rPr>
        <w:t xml:space="preserve">  </w:t>
      </w:r>
      <w:r w:rsidR="00B053C2">
        <w:rPr>
          <w:rFonts w:ascii="Segoe UI" w:hAnsi="Segoe UI" w:cs="Segoe UI"/>
          <w:i/>
          <w:iCs/>
          <w:color w:val="212529"/>
          <w:sz w:val="22"/>
          <w:szCs w:val="22"/>
          <w:shd w:val="clear" w:color="auto" w:fill="FFFFFF"/>
        </w:rPr>
        <w:br/>
      </w:r>
      <w:r>
        <w:rPr>
          <w:rFonts w:ascii="Segoe UI" w:hAnsi="Segoe UI" w:cs="Segoe UI"/>
          <w:i/>
          <w:iCs/>
          <w:color w:val="212529"/>
          <w:sz w:val="22"/>
          <w:szCs w:val="22"/>
          <w:shd w:val="clear" w:color="auto" w:fill="FFFFFF"/>
        </w:rPr>
        <w:br/>
      </w:r>
      <w:r w:rsidR="00B053C2">
        <w:rPr>
          <w:rFonts w:ascii="Arial" w:hAnsi="Arial" w:cs="Arial"/>
          <w:color w:val="202122"/>
          <w:sz w:val="21"/>
          <w:szCs w:val="21"/>
        </w:rPr>
        <w:t>Y</w:t>
      </w:r>
      <w:r w:rsidR="00B053C2">
        <w:rPr>
          <w:rFonts w:ascii="Arial" w:hAnsi="Arial" w:cs="Arial"/>
          <w:color w:val="202122"/>
          <w:sz w:val="21"/>
          <w:szCs w:val="21"/>
        </w:rPr>
        <w:t>ou</w:t>
      </w:r>
      <w:r w:rsidR="00B053C2">
        <w:rPr>
          <w:rFonts w:ascii="Arial" w:hAnsi="Arial" w:cs="Arial"/>
          <w:color w:val="202122"/>
          <w:sz w:val="21"/>
          <w:szCs w:val="21"/>
        </w:rPr>
        <w:t xml:space="preserve"> should understand “maps” here in the same way the we say “this function maps x to 2x”.  In other words, </w:t>
      </w:r>
      <w:r w:rsidR="00B053C2">
        <w:rPr>
          <w:rFonts w:ascii="Arial" w:hAnsi="Arial" w:cs="Arial"/>
          <w:i/>
          <w:iCs/>
          <w:color w:val="202122"/>
          <w:sz w:val="21"/>
          <w:szCs w:val="21"/>
          <w:u w:val="single"/>
        </w:rPr>
        <w:t>after we compile the schema into a model</w:t>
      </w:r>
      <w:r w:rsidR="00B053C2">
        <w:rPr>
          <w:rFonts w:ascii="Arial" w:hAnsi="Arial" w:cs="Arial"/>
          <w:color w:val="202122"/>
          <w:sz w:val="21"/>
          <w:szCs w:val="21"/>
        </w:rPr>
        <w:t xml:space="preserve"> we will have a function which may be used to create  a new document.</w:t>
      </w:r>
    </w:p>
    <w:p w14:paraId="1B4CA8F3" w14:textId="2CD8A074" w:rsidR="00171A10" w:rsidRDefault="007908B0" w:rsidP="00E6449F">
      <w:pPr>
        <w:pStyle w:val="NormalWeb"/>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We obtain the model with:</w:t>
      </w:r>
    </w:p>
    <w:p w14:paraId="6CC3022D" w14:textId="77777777" w:rsidR="007908B0" w:rsidRPr="007908B0" w:rsidRDefault="007908B0" w:rsidP="007908B0">
      <w:pPr>
        <w:shd w:val="clear" w:color="auto" w:fill="FFFFFF"/>
        <w:spacing w:after="100" w:afterAutospacing="1" w:line="240" w:lineRule="auto"/>
        <w:ind w:left="720"/>
        <w:rPr>
          <w:rFonts w:ascii="Segoe UI" w:eastAsia="Times New Roman" w:hAnsi="Segoe UI" w:cs="Segoe UI"/>
          <w:color w:val="212529"/>
        </w:rPr>
      </w:pPr>
      <w:r w:rsidRPr="007908B0">
        <w:rPr>
          <w:rFonts w:ascii="Segoe UI" w:eastAsia="Times New Roman" w:hAnsi="Segoe UI" w:cs="Segoe UI"/>
          <w:color w:val="212529"/>
        </w:rPr>
        <w:t>To create a model in Mongoose, you use the </w:t>
      </w:r>
      <w:r w:rsidRPr="007908B0">
        <w:rPr>
          <w:rFonts w:ascii="var(--bs-font-monospace)" w:eastAsia="Times New Roman" w:hAnsi="var(--bs-font-monospace)" w:cs="Courier New"/>
          <w:b/>
          <w:bCs/>
          <w:color w:val="FF4081"/>
        </w:rPr>
        <w:t>mongoose.model()</w:t>
      </w:r>
      <w:r w:rsidRPr="007908B0">
        <w:rPr>
          <w:rFonts w:ascii="Segoe UI" w:eastAsia="Times New Roman" w:hAnsi="Segoe UI" w:cs="Segoe UI"/>
          <w:color w:val="212529"/>
        </w:rPr>
        <w:t> method with the model name as the first parameter and the schema definition as the second parameter:</w:t>
      </w:r>
    </w:p>
    <w:p w14:paraId="10376299" w14:textId="77777777" w:rsidR="007908B0" w:rsidRDefault="007908B0" w:rsidP="007908B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nsolas" w:eastAsia="Times New Roman" w:hAnsi="Consolas" w:cs="Courier New"/>
          <w:color w:val="9B51E0"/>
        </w:rPr>
      </w:pPr>
      <w:r w:rsidRPr="007908B0">
        <w:rPr>
          <w:rFonts w:ascii="Consolas" w:eastAsia="Times New Roman" w:hAnsi="Consolas" w:cs="Courier New"/>
          <w:color w:val="006AFF"/>
        </w:rPr>
        <w:t>const</w:t>
      </w:r>
      <w:r w:rsidRPr="007908B0">
        <w:rPr>
          <w:rFonts w:ascii="Consolas" w:eastAsia="Times New Roman" w:hAnsi="Consolas" w:cs="Courier New"/>
          <w:color w:val="1B1642"/>
        </w:rPr>
        <w:t xml:space="preserve"> Post </w:t>
      </w:r>
      <w:r w:rsidRPr="007908B0">
        <w:rPr>
          <w:rFonts w:ascii="Consolas" w:eastAsia="Times New Roman" w:hAnsi="Consolas" w:cs="Courier New"/>
          <w:color w:val="9B51E0"/>
        </w:rPr>
        <w:t>=</w:t>
      </w:r>
      <w:r w:rsidRPr="007908B0">
        <w:rPr>
          <w:rFonts w:ascii="Consolas" w:eastAsia="Times New Roman" w:hAnsi="Consolas" w:cs="Courier New"/>
          <w:color w:val="1B1642"/>
        </w:rPr>
        <w:t xml:space="preserve"> mongoose</w:t>
      </w:r>
      <w:r w:rsidRPr="007908B0">
        <w:rPr>
          <w:rFonts w:ascii="Consolas" w:eastAsia="Times New Roman" w:hAnsi="Consolas" w:cs="Courier New"/>
          <w:color w:val="9B51E0"/>
        </w:rPr>
        <w:t>.</w:t>
      </w:r>
      <w:r w:rsidRPr="007908B0">
        <w:rPr>
          <w:rFonts w:ascii="Consolas" w:eastAsia="Times New Roman" w:hAnsi="Consolas" w:cs="Courier New"/>
          <w:color w:val="5C51E0"/>
        </w:rPr>
        <w:t>model</w:t>
      </w:r>
      <w:r w:rsidRPr="007908B0">
        <w:rPr>
          <w:rFonts w:ascii="Consolas" w:eastAsia="Times New Roman" w:hAnsi="Consolas" w:cs="Courier New"/>
          <w:color w:val="9B51E0"/>
        </w:rPr>
        <w:t>(</w:t>
      </w:r>
      <w:r w:rsidRPr="007908B0">
        <w:rPr>
          <w:rFonts w:ascii="Consolas" w:eastAsia="Times New Roman" w:hAnsi="Consolas" w:cs="Courier New"/>
          <w:color w:val="27AE60"/>
        </w:rPr>
        <w:t>'Post'</w:t>
      </w:r>
      <w:r w:rsidRPr="007908B0">
        <w:rPr>
          <w:rFonts w:ascii="Consolas" w:eastAsia="Times New Roman" w:hAnsi="Consolas" w:cs="Courier New"/>
          <w:color w:val="9B51E0"/>
        </w:rPr>
        <w:t>,</w:t>
      </w:r>
      <w:r w:rsidRPr="007908B0">
        <w:rPr>
          <w:rFonts w:ascii="Consolas" w:eastAsia="Times New Roman" w:hAnsi="Consolas" w:cs="Courier New"/>
          <w:color w:val="1B1642"/>
        </w:rPr>
        <w:t xml:space="preserve"> postSchema</w:t>
      </w:r>
      <w:r w:rsidRPr="007908B0">
        <w:rPr>
          <w:rFonts w:ascii="Consolas" w:eastAsia="Times New Roman" w:hAnsi="Consolas" w:cs="Courier New"/>
          <w:color w:val="9B51E0"/>
        </w:rPr>
        <w:t>)</w:t>
      </w:r>
    </w:p>
    <w:p w14:paraId="255E115E" w14:textId="6DAFAE9A" w:rsidR="00BD083E" w:rsidRPr="007908B0" w:rsidRDefault="00BD083E" w:rsidP="00BD083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1B1642"/>
        </w:rPr>
      </w:pPr>
    </w:p>
    <w:p w14:paraId="4E6DBA57" w14:textId="25E0D63B" w:rsidR="007908B0" w:rsidRDefault="00BD083E" w:rsidP="00BD083E">
      <w:pPr>
        <w:pStyle w:val="NormalWeb"/>
        <w:shd w:val="clear" w:color="auto" w:fill="FFFFFF"/>
        <w:spacing w:before="120" w:beforeAutospacing="0" w:after="120" w:afterAutospacing="0"/>
        <w:rPr>
          <w:rFonts w:ascii="Arial" w:hAnsi="Arial" w:cs="Arial"/>
          <w:color w:val="202122"/>
          <w:sz w:val="22"/>
          <w:szCs w:val="22"/>
        </w:rPr>
      </w:pPr>
      <w:r>
        <w:rPr>
          <w:rFonts w:ascii="Arial" w:hAnsi="Arial" w:cs="Arial"/>
          <w:color w:val="202122"/>
          <w:sz w:val="22"/>
          <w:szCs w:val="22"/>
        </w:rPr>
        <w:t>Post is our new model, but it is this souped-up constructor function, as you can see in the next line:</w:t>
      </w:r>
    </w:p>
    <w:p w14:paraId="6C450064" w14:textId="77777777" w:rsidR="00BD69FB" w:rsidRPr="00BD69FB" w:rsidRDefault="00BD69FB" w:rsidP="00BD69FB">
      <w:pPr>
        <w:spacing w:after="0" w:line="240" w:lineRule="auto"/>
        <w:ind w:left="720"/>
        <w:rPr>
          <w:rFonts w:ascii="Consolas" w:eastAsia="Times New Roman" w:hAnsi="Consolas" w:cs="Times New Roman"/>
          <w:color w:val="1B1642"/>
          <w:shd w:val="clear" w:color="auto" w:fill="F8F9FA"/>
        </w:rPr>
      </w:pPr>
      <w:r w:rsidRPr="00BD69FB">
        <w:rPr>
          <w:rFonts w:ascii="Consolas" w:eastAsia="Times New Roman" w:hAnsi="Consolas" w:cs="Times New Roman"/>
          <w:color w:val="006AFF"/>
          <w:shd w:val="clear" w:color="auto" w:fill="F8F9FA"/>
        </w:rPr>
        <w:t>const</w:t>
      </w:r>
      <w:r w:rsidRPr="00BD69FB">
        <w:rPr>
          <w:rFonts w:ascii="Consolas" w:eastAsia="Times New Roman" w:hAnsi="Consolas" w:cs="Times New Roman"/>
          <w:color w:val="1B1642"/>
          <w:shd w:val="clear" w:color="auto" w:fill="F8F9FA"/>
        </w:rPr>
        <w:t xml:space="preserve"> post </w:t>
      </w:r>
      <w:r w:rsidRPr="00BD69FB">
        <w:rPr>
          <w:rFonts w:ascii="Consolas" w:eastAsia="Times New Roman" w:hAnsi="Consolas" w:cs="Times New Roman"/>
          <w:color w:val="9B51E0"/>
          <w:shd w:val="clear" w:color="auto" w:fill="F8F9FA"/>
        </w:rPr>
        <w:t>=</w:t>
      </w:r>
      <w:r w:rsidRPr="00BD69FB">
        <w:rPr>
          <w:rFonts w:ascii="Consolas" w:eastAsia="Times New Roman" w:hAnsi="Consolas" w:cs="Times New Roman"/>
          <w:color w:val="1B1642"/>
          <w:shd w:val="clear" w:color="auto" w:fill="F8F9FA"/>
        </w:rPr>
        <w:t xml:space="preserve"> </w:t>
      </w:r>
      <w:r w:rsidRPr="00BD69FB">
        <w:rPr>
          <w:rFonts w:ascii="Consolas" w:eastAsia="Times New Roman" w:hAnsi="Consolas" w:cs="Times New Roman"/>
          <w:color w:val="006AFF"/>
          <w:shd w:val="clear" w:color="auto" w:fill="F8F9FA"/>
        </w:rPr>
        <w:t>new</w:t>
      </w:r>
      <w:r w:rsidRPr="00BD69FB">
        <w:rPr>
          <w:rFonts w:ascii="Consolas" w:eastAsia="Times New Roman" w:hAnsi="Consolas" w:cs="Times New Roman"/>
          <w:color w:val="1B1642"/>
          <w:shd w:val="clear" w:color="auto" w:fill="F8F9FA"/>
        </w:rPr>
        <w:t xml:space="preserve"> Post</w:t>
      </w:r>
      <w:r w:rsidRPr="00BD69FB">
        <w:rPr>
          <w:rFonts w:ascii="Consolas" w:eastAsia="Times New Roman" w:hAnsi="Consolas" w:cs="Times New Roman"/>
          <w:color w:val="9B51E0"/>
          <w:shd w:val="clear" w:color="auto" w:fill="F8F9FA"/>
        </w:rPr>
        <w:t>({</w:t>
      </w:r>
    </w:p>
    <w:p w14:paraId="2E2CF304" w14:textId="77777777" w:rsidR="00BD69FB" w:rsidRPr="00BD69FB" w:rsidRDefault="00BD69FB" w:rsidP="00BD69FB">
      <w:pPr>
        <w:spacing w:after="0" w:line="240" w:lineRule="auto"/>
        <w:ind w:left="720"/>
        <w:rPr>
          <w:rFonts w:ascii="Consolas" w:eastAsia="Times New Roman" w:hAnsi="Consolas" w:cs="Times New Roman"/>
          <w:color w:val="1B1642"/>
          <w:shd w:val="clear" w:color="auto" w:fill="F8F9FA"/>
        </w:rPr>
      </w:pPr>
      <w:r w:rsidRPr="00BD69FB">
        <w:rPr>
          <w:rFonts w:ascii="Consolas" w:eastAsia="Times New Roman" w:hAnsi="Consolas" w:cs="Times New Roman"/>
          <w:color w:val="1B1642"/>
          <w:shd w:val="clear" w:color="auto" w:fill="F8F9FA"/>
        </w:rPr>
        <w:t xml:space="preserve">  title</w:t>
      </w:r>
      <w:r w:rsidRPr="00BD69FB">
        <w:rPr>
          <w:rFonts w:ascii="Consolas" w:eastAsia="Times New Roman" w:hAnsi="Consolas" w:cs="Times New Roman"/>
          <w:color w:val="9B51E0"/>
          <w:shd w:val="clear" w:color="auto" w:fill="F8F9FA"/>
        </w:rPr>
        <w:t>:</w:t>
      </w:r>
      <w:r w:rsidRPr="00BD69FB">
        <w:rPr>
          <w:rFonts w:ascii="Consolas" w:eastAsia="Times New Roman" w:hAnsi="Consolas" w:cs="Times New Roman"/>
          <w:color w:val="1B1642"/>
          <w:shd w:val="clear" w:color="auto" w:fill="F8F9FA"/>
        </w:rPr>
        <w:t xml:space="preserve"> </w:t>
      </w:r>
      <w:r w:rsidRPr="00BD69FB">
        <w:rPr>
          <w:rFonts w:ascii="Consolas" w:eastAsia="Times New Roman" w:hAnsi="Consolas" w:cs="Times New Roman"/>
          <w:color w:val="27AE60"/>
          <w:shd w:val="clear" w:color="auto" w:fill="F8F9FA"/>
        </w:rPr>
        <w:t>'Mongoose Introduction'</w:t>
      </w:r>
      <w:r w:rsidRPr="00BD69FB">
        <w:rPr>
          <w:rFonts w:ascii="Consolas" w:eastAsia="Times New Roman" w:hAnsi="Consolas" w:cs="Times New Roman"/>
          <w:color w:val="9B51E0"/>
          <w:shd w:val="clear" w:color="auto" w:fill="F8F9FA"/>
        </w:rPr>
        <w:t>,</w:t>
      </w:r>
    </w:p>
    <w:p w14:paraId="0D73AF82" w14:textId="77777777" w:rsidR="00BD69FB" w:rsidRPr="00BD69FB" w:rsidRDefault="00BD69FB" w:rsidP="00BD69FB">
      <w:pPr>
        <w:spacing w:after="0" w:line="240" w:lineRule="auto"/>
        <w:ind w:left="720"/>
        <w:rPr>
          <w:rFonts w:ascii="Consolas" w:eastAsia="Times New Roman" w:hAnsi="Consolas" w:cs="Times New Roman"/>
          <w:color w:val="1B1642"/>
          <w:shd w:val="clear" w:color="auto" w:fill="F8F9FA"/>
        </w:rPr>
      </w:pPr>
      <w:r w:rsidRPr="00BD69FB">
        <w:rPr>
          <w:rFonts w:ascii="Consolas" w:eastAsia="Times New Roman" w:hAnsi="Consolas" w:cs="Times New Roman"/>
          <w:color w:val="1B1642"/>
          <w:shd w:val="clear" w:color="auto" w:fill="F8F9FA"/>
        </w:rPr>
        <w:t xml:space="preserve">  author</w:t>
      </w:r>
      <w:r w:rsidRPr="00BD69FB">
        <w:rPr>
          <w:rFonts w:ascii="Consolas" w:eastAsia="Times New Roman" w:hAnsi="Consolas" w:cs="Times New Roman"/>
          <w:color w:val="9B51E0"/>
          <w:shd w:val="clear" w:color="auto" w:fill="F8F9FA"/>
        </w:rPr>
        <w:t>:</w:t>
      </w:r>
      <w:r w:rsidRPr="00BD69FB">
        <w:rPr>
          <w:rFonts w:ascii="Consolas" w:eastAsia="Times New Roman" w:hAnsi="Consolas" w:cs="Times New Roman"/>
          <w:color w:val="1B1642"/>
          <w:shd w:val="clear" w:color="auto" w:fill="F8F9FA"/>
        </w:rPr>
        <w:t xml:space="preserve"> </w:t>
      </w:r>
      <w:r w:rsidRPr="00BD69FB">
        <w:rPr>
          <w:rFonts w:ascii="Consolas" w:eastAsia="Times New Roman" w:hAnsi="Consolas" w:cs="Times New Roman"/>
          <w:color w:val="27AE60"/>
          <w:shd w:val="clear" w:color="auto" w:fill="F8F9FA"/>
        </w:rPr>
        <w:t>'Atta'</w:t>
      </w:r>
    </w:p>
    <w:p w14:paraId="5446A68C" w14:textId="2A20B38B" w:rsidR="00BD69FB" w:rsidRDefault="00BD69FB" w:rsidP="00BD69FB">
      <w:pPr>
        <w:pStyle w:val="NormalWeb"/>
        <w:shd w:val="clear" w:color="auto" w:fill="FFFFFF"/>
        <w:spacing w:before="120" w:beforeAutospacing="0" w:after="120" w:afterAutospacing="0"/>
        <w:ind w:left="1440"/>
        <w:rPr>
          <w:rFonts w:ascii="Consolas" w:hAnsi="Consolas"/>
          <w:color w:val="9B51E0"/>
          <w:sz w:val="22"/>
          <w:szCs w:val="22"/>
          <w:shd w:val="clear" w:color="auto" w:fill="F8F9FA"/>
        </w:rPr>
      </w:pPr>
      <w:r w:rsidRPr="00BD69FB">
        <w:rPr>
          <w:rFonts w:ascii="Consolas" w:hAnsi="Consolas"/>
          <w:color w:val="9B51E0"/>
          <w:sz w:val="22"/>
          <w:szCs w:val="22"/>
          <w:shd w:val="clear" w:color="auto" w:fill="F8F9FA"/>
        </w:rPr>
        <w:t>})</w:t>
      </w:r>
    </w:p>
    <w:p w14:paraId="3EC2DDE9" w14:textId="5FE9379E" w:rsidR="00BD69FB" w:rsidRDefault="00BD69FB" w:rsidP="00BD69FB">
      <w:pPr>
        <w:pStyle w:val="NormalWeb"/>
        <w:shd w:val="clear" w:color="auto" w:fill="FFFFFF"/>
        <w:spacing w:before="120" w:beforeAutospacing="0" w:after="120" w:afterAutospacing="0"/>
        <w:rPr>
          <w:rFonts w:ascii="Segoe UI" w:hAnsi="Segoe UI" w:cs="Segoe UI"/>
          <w:color w:val="212529"/>
          <w:sz w:val="22"/>
          <w:szCs w:val="22"/>
          <w:shd w:val="clear" w:color="auto" w:fill="FFFFFF"/>
        </w:rPr>
      </w:pPr>
      <w:r>
        <w:rPr>
          <w:rFonts w:ascii="Consolas" w:hAnsi="Consolas"/>
          <w:sz w:val="22"/>
          <w:szCs w:val="22"/>
          <w:shd w:val="clear" w:color="auto" w:fill="F8F9FA"/>
        </w:rPr>
        <w:lastRenderedPageBreak/>
        <w:t xml:space="preserve">Why souped-up?  Because </w:t>
      </w:r>
      <w:r w:rsidRPr="00BD69FB">
        <w:rPr>
          <w:rFonts w:ascii="Consolas" w:hAnsi="Consolas"/>
          <w:i/>
          <w:iCs/>
          <w:sz w:val="22"/>
          <w:szCs w:val="22"/>
          <w:shd w:val="clear" w:color="auto" w:fill="F8F9FA"/>
        </w:rPr>
        <w:t>“</w:t>
      </w:r>
      <w:r w:rsidRPr="00BD69FB">
        <w:rPr>
          <w:rFonts w:ascii="Segoe UI" w:hAnsi="Segoe UI" w:cs="Segoe UI"/>
          <w:i/>
          <w:iCs/>
          <w:color w:val="212529"/>
          <w:sz w:val="22"/>
          <w:szCs w:val="22"/>
          <w:shd w:val="clear" w:color="auto" w:fill="FFFFFF"/>
        </w:rPr>
        <w:t>Now the </w:t>
      </w:r>
      <w:r w:rsidRPr="00BD69FB">
        <w:rPr>
          <w:rStyle w:val="HTMLCode"/>
          <w:rFonts w:ascii="var(--bs-font-monospace)" w:hAnsi="var(--bs-font-monospace)"/>
          <w:b/>
          <w:bCs/>
          <w:i/>
          <w:iCs/>
          <w:color w:val="FF4081"/>
          <w:sz w:val="22"/>
          <w:szCs w:val="22"/>
          <w:shd w:val="clear" w:color="auto" w:fill="FFFFFF"/>
        </w:rPr>
        <w:t>Post</w:t>
      </w:r>
      <w:r w:rsidRPr="00BD69FB">
        <w:rPr>
          <w:rFonts w:ascii="Segoe UI" w:hAnsi="Segoe UI" w:cs="Segoe UI"/>
          <w:i/>
          <w:iCs/>
          <w:color w:val="212529"/>
          <w:sz w:val="22"/>
          <w:szCs w:val="22"/>
          <w:shd w:val="clear" w:color="auto" w:fill="FFFFFF"/>
        </w:rPr>
        <w:t> model is ready for querying, creating, updating, and removing documents from the </w:t>
      </w:r>
      <w:r w:rsidRPr="00BD69FB">
        <w:rPr>
          <w:rStyle w:val="HTMLCode"/>
          <w:rFonts w:ascii="var(--bs-font-monospace)" w:hAnsi="var(--bs-font-monospace)"/>
          <w:b/>
          <w:bCs/>
          <w:i/>
          <w:iCs/>
          <w:color w:val="FF4081"/>
          <w:sz w:val="22"/>
          <w:szCs w:val="22"/>
          <w:shd w:val="clear" w:color="auto" w:fill="FFFFFF"/>
        </w:rPr>
        <w:t>posts</w:t>
      </w:r>
      <w:r w:rsidRPr="00BD69FB">
        <w:rPr>
          <w:rFonts w:ascii="Segoe UI" w:hAnsi="Segoe UI" w:cs="Segoe UI"/>
          <w:i/>
          <w:iCs/>
          <w:color w:val="212529"/>
          <w:sz w:val="22"/>
          <w:szCs w:val="22"/>
          <w:shd w:val="clear" w:color="auto" w:fill="FFFFFF"/>
        </w:rPr>
        <w:t> collection in MongoDB:</w:t>
      </w:r>
      <w:r>
        <w:rPr>
          <w:rFonts w:ascii="Segoe UI" w:hAnsi="Segoe UI" w:cs="Segoe UI"/>
          <w:i/>
          <w:iCs/>
          <w:color w:val="212529"/>
          <w:sz w:val="22"/>
          <w:szCs w:val="22"/>
          <w:shd w:val="clear" w:color="auto" w:fill="FFFFFF"/>
        </w:rPr>
        <w:t>”</w:t>
      </w:r>
    </w:p>
    <w:p w14:paraId="6B8BC842" w14:textId="77777777" w:rsidR="00BD69FB" w:rsidRDefault="00BD69FB" w:rsidP="00BD69FB">
      <w:pPr>
        <w:pStyle w:val="NormalWeb"/>
        <w:shd w:val="clear" w:color="auto" w:fill="FFFFFF"/>
        <w:spacing w:before="120" w:beforeAutospacing="0" w:after="120" w:afterAutospacing="0"/>
        <w:rPr>
          <w:rFonts w:ascii="Segoe UI" w:hAnsi="Segoe UI" w:cs="Segoe UI"/>
          <w:color w:val="212529"/>
          <w:sz w:val="22"/>
          <w:szCs w:val="22"/>
          <w:shd w:val="clear" w:color="auto" w:fill="FFFFFF"/>
        </w:rPr>
      </w:pPr>
    </w:p>
    <w:p w14:paraId="2E914CEA" w14:textId="1C9CE6D4" w:rsidR="00BD69FB" w:rsidRDefault="00BD69FB" w:rsidP="00BD69FB">
      <w:pPr>
        <w:pStyle w:val="NormalWeb"/>
        <w:shd w:val="clear" w:color="auto" w:fill="FFFFFF"/>
        <w:spacing w:before="120" w:beforeAutospacing="0" w:after="120" w:afterAutospacing="0"/>
        <w:rPr>
          <w:rFonts w:ascii="Segoe UI" w:hAnsi="Segoe UI" w:cs="Segoe UI"/>
          <w:color w:val="212529"/>
          <w:sz w:val="22"/>
          <w:szCs w:val="22"/>
          <w:shd w:val="clear" w:color="auto" w:fill="FFFFFF"/>
        </w:rPr>
      </w:pPr>
      <w:r>
        <w:rPr>
          <w:rFonts w:ascii="Segoe UI" w:hAnsi="Segoe UI" w:cs="Segoe UI"/>
          <w:color w:val="212529"/>
          <w:sz w:val="22"/>
          <w:szCs w:val="22"/>
          <w:shd w:val="clear" w:color="auto" w:fill="FFFFFF"/>
        </w:rPr>
        <w:t xml:space="preserve">Please notice the capitalization and final ‘s’ here.  The model is </w:t>
      </w:r>
      <w:r>
        <w:rPr>
          <w:rFonts w:ascii="Segoe UI" w:hAnsi="Segoe UI" w:cs="Segoe UI"/>
          <w:b/>
          <w:bCs/>
          <w:color w:val="212529"/>
          <w:sz w:val="22"/>
          <w:szCs w:val="22"/>
          <w:shd w:val="clear" w:color="auto" w:fill="FFFFFF"/>
        </w:rPr>
        <w:t>Post</w:t>
      </w:r>
      <w:r>
        <w:rPr>
          <w:rFonts w:ascii="Segoe UI" w:hAnsi="Segoe UI" w:cs="Segoe UI"/>
          <w:color w:val="212529"/>
          <w:sz w:val="22"/>
          <w:szCs w:val="22"/>
          <w:shd w:val="clear" w:color="auto" w:fill="FFFFFF"/>
        </w:rPr>
        <w:t xml:space="preserve"> and it interacts with a collection </w:t>
      </w:r>
      <w:r>
        <w:rPr>
          <w:rFonts w:ascii="Segoe UI" w:hAnsi="Segoe UI" w:cs="Segoe UI"/>
          <w:b/>
          <w:bCs/>
          <w:color w:val="212529"/>
          <w:sz w:val="22"/>
          <w:szCs w:val="22"/>
          <w:shd w:val="clear" w:color="auto" w:fill="FFFFFF"/>
        </w:rPr>
        <w:t>posts</w:t>
      </w:r>
      <w:r>
        <w:rPr>
          <w:rFonts w:ascii="Segoe UI" w:hAnsi="Segoe UI" w:cs="Segoe UI"/>
          <w:color w:val="212529"/>
          <w:sz w:val="22"/>
          <w:szCs w:val="22"/>
          <w:shd w:val="clear" w:color="auto" w:fill="FFFFFF"/>
        </w:rPr>
        <w:t xml:space="preserve">.    A particular document might be named </w:t>
      </w:r>
      <w:r>
        <w:rPr>
          <w:rFonts w:ascii="Segoe UI" w:hAnsi="Segoe UI" w:cs="Segoe UI"/>
          <w:b/>
          <w:bCs/>
          <w:color w:val="212529"/>
          <w:sz w:val="22"/>
          <w:szCs w:val="22"/>
          <w:shd w:val="clear" w:color="auto" w:fill="FFFFFF"/>
        </w:rPr>
        <w:t>post</w:t>
      </w:r>
      <w:r>
        <w:rPr>
          <w:rFonts w:ascii="Segoe UI" w:hAnsi="Segoe UI" w:cs="Segoe UI"/>
          <w:color w:val="212529"/>
          <w:sz w:val="22"/>
          <w:szCs w:val="22"/>
          <w:shd w:val="clear" w:color="auto" w:fill="FFFFFF"/>
        </w:rPr>
        <w:t>.</w:t>
      </w:r>
    </w:p>
    <w:p w14:paraId="52A3FE6C" w14:textId="77777777" w:rsidR="00407163" w:rsidRDefault="00407163" w:rsidP="00BD69FB">
      <w:pPr>
        <w:pStyle w:val="NormalWeb"/>
        <w:shd w:val="clear" w:color="auto" w:fill="FFFFFF"/>
        <w:spacing w:before="120" w:beforeAutospacing="0" w:after="120" w:afterAutospacing="0"/>
        <w:rPr>
          <w:rFonts w:ascii="Segoe UI" w:hAnsi="Segoe UI" w:cs="Segoe UI"/>
          <w:color w:val="212529"/>
          <w:sz w:val="22"/>
          <w:szCs w:val="22"/>
          <w:shd w:val="clear" w:color="auto" w:fill="FFFFFF"/>
        </w:rPr>
      </w:pPr>
    </w:p>
    <w:p w14:paraId="3CBE6C1E" w14:textId="6485CF26" w:rsidR="00407163" w:rsidRDefault="00407163" w:rsidP="00BD69FB">
      <w:pPr>
        <w:pStyle w:val="NormalWeb"/>
        <w:shd w:val="clear" w:color="auto" w:fill="FFFFFF"/>
        <w:spacing w:before="120" w:beforeAutospacing="0" w:after="120" w:afterAutospacing="0"/>
        <w:rPr>
          <w:rFonts w:ascii="Segoe UI" w:hAnsi="Segoe UI" w:cs="Segoe UI"/>
          <w:color w:val="212529"/>
          <w:sz w:val="22"/>
          <w:szCs w:val="22"/>
          <w:shd w:val="clear" w:color="auto" w:fill="FFFFFF"/>
        </w:rPr>
      </w:pPr>
      <w:r>
        <w:rPr>
          <w:rFonts w:ascii="Segoe UI" w:hAnsi="Segoe UI" w:cs="Segoe UI"/>
          <w:color w:val="212529"/>
          <w:sz w:val="22"/>
          <w:szCs w:val="22"/>
          <w:shd w:val="clear" w:color="auto" w:fill="FFFFFF"/>
        </w:rPr>
        <w:t xml:space="preserve">Finally, because a </w:t>
      </w:r>
      <w:r w:rsidR="00723CC8">
        <w:rPr>
          <w:rFonts w:ascii="Segoe UI" w:hAnsi="Segoe UI" w:cs="Segoe UI"/>
          <w:color w:val="212529"/>
          <w:sz w:val="22"/>
          <w:szCs w:val="22"/>
          <w:shd w:val="clear" w:color="auto" w:fill="FFFFFF"/>
        </w:rPr>
        <w:t>schema</w:t>
      </w:r>
      <w:r>
        <w:rPr>
          <w:rFonts w:ascii="Segoe UI" w:hAnsi="Segoe UI" w:cs="Segoe UI"/>
          <w:color w:val="212529"/>
          <w:sz w:val="22"/>
          <w:szCs w:val="22"/>
          <w:shd w:val="clear" w:color="auto" w:fill="FFFFFF"/>
        </w:rPr>
        <w:t xml:space="preserve"> is really an object we can (woo-hoo) add methods to it.  </w:t>
      </w:r>
      <w:r w:rsidR="00723CC8">
        <w:rPr>
          <w:rFonts w:ascii="Segoe UI" w:hAnsi="Segoe UI" w:cs="Segoe UI"/>
          <w:color w:val="212529"/>
          <w:sz w:val="22"/>
          <w:szCs w:val="22"/>
          <w:shd w:val="clear" w:color="auto" w:fill="FFFFFF"/>
        </w:rPr>
        <w:t xml:space="preserve">Look at the </w:t>
      </w:r>
      <w:r w:rsidR="00723CC8">
        <w:rPr>
          <w:rFonts w:ascii="Segoe UI" w:hAnsi="Segoe UI" w:cs="Segoe UI"/>
          <w:b/>
          <w:bCs/>
          <w:color w:val="212529"/>
          <w:sz w:val="22"/>
          <w:szCs w:val="22"/>
          <w:shd w:val="clear" w:color="auto" w:fill="FFFFFF"/>
        </w:rPr>
        <w:t>Instance methods</w:t>
      </w:r>
      <w:r w:rsidR="00723CC8">
        <w:rPr>
          <w:rFonts w:ascii="Segoe UI" w:hAnsi="Segoe UI" w:cs="Segoe UI"/>
          <w:color w:val="212529"/>
          <w:sz w:val="22"/>
          <w:szCs w:val="22"/>
          <w:shd w:val="clear" w:color="auto" w:fill="FFFFFF"/>
        </w:rPr>
        <w:t xml:space="preserve"> </w:t>
      </w:r>
      <w:r w:rsidR="00723CC8">
        <w:rPr>
          <w:rFonts w:ascii="Segoe UI" w:hAnsi="Segoe UI" w:cs="Segoe UI"/>
          <w:color w:val="212529"/>
          <w:sz w:val="22"/>
          <w:szCs w:val="22"/>
          <w:shd w:val="clear" w:color="auto" w:fill="FFFFFF"/>
        </w:rPr>
        <w:t>par</w:t>
      </w:r>
      <w:r w:rsidR="00723CC8">
        <w:rPr>
          <w:rFonts w:ascii="Segoe UI" w:hAnsi="Segoe UI" w:cs="Segoe UI"/>
          <w:color w:val="212529"/>
          <w:sz w:val="22"/>
          <w:szCs w:val="22"/>
          <w:shd w:val="clear" w:color="auto" w:fill="FFFFFF"/>
        </w:rPr>
        <w:t>agraph.  I hope that this is reminiscent of adding methods to the prototype of a class.   (MongoDB is written in bison, which is similar to json.)</w:t>
      </w:r>
    </w:p>
    <w:p w14:paraId="1BF52CF1" w14:textId="77777777" w:rsidR="00C004FD" w:rsidRDefault="00C004FD" w:rsidP="00BD69FB">
      <w:pPr>
        <w:pStyle w:val="NormalWeb"/>
        <w:shd w:val="clear" w:color="auto" w:fill="FFFFFF"/>
        <w:spacing w:before="120" w:beforeAutospacing="0" w:after="120" w:afterAutospacing="0"/>
        <w:rPr>
          <w:rFonts w:ascii="Segoe UI" w:hAnsi="Segoe UI" w:cs="Segoe UI"/>
          <w:color w:val="212529"/>
          <w:sz w:val="22"/>
          <w:szCs w:val="22"/>
          <w:shd w:val="clear" w:color="auto" w:fill="FFFFFF"/>
        </w:rPr>
      </w:pPr>
    </w:p>
    <w:p w14:paraId="04E5160C" w14:textId="1AB07FA4" w:rsidR="00C004FD" w:rsidRDefault="00C004FD" w:rsidP="00BD69FB">
      <w:pPr>
        <w:pStyle w:val="NormalWeb"/>
        <w:shd w:val="clear" w:color="auto" w:fill="FFFFFF"/>
        <w:spacing w:before="120" w:beforeAutospacing="0" w:after="120" w:afterAutospacing="0"/>
        <w:rPr>
          <w:rFonts w:ascii="Segoe UI" w:hAnsi="Segoe UI" w:cs="Segoe UI"/>
          <w:color w:val="212529"/>
          <w:sz w:val="22"/>
          <w:szCs w:val="22"/>
          <w:shd w:val="clear" w:color="auto" w:fill="FFFFFF"/>
        </w:rPr>
      </w:pPr>
      <w:r>
        <w:rPr>
          <w:rFonts w:ascii="Segoe UI" w:hAnsi="Segoe UI" w:cs="Segoe UI"/>
          <w:color w:val="212529"/>
          <w:sz w:val="22"/>
          <w:szCs w:val="22"/>
          <w:shd w:val="clear" w:color="auto" w:fill="FFFFFF"/>
        </w:rPr>
        <w:t xml:space="preserve">Looking at the paragraph on </w:t>
      </w:r>
      <w:r w:rsidRPr="00984286">
        <w:rPr>
          <w:rFonts w:ascii="Segoe UI" w:hAnsi="Segoe UI" w:cs="Segoe UI"/>
          <w:b/>
          <w:bCs/>
          <w:i/>
          <w:iCs/>
          <w:color w:val="212529"/>
          <w:sz w:val="22"/>
          <w:szCs w:val="22"/>
          <w:shd w:val="clear" w:color="auto" w:fill="FFFFFF"/>
        </w:rPr>
        <w:t>Static Methods</w:t>
      </w:r>
      <w:r>
        <w:rPr>
          <w:rFonts w:ascii="Segoe UI" w:hAnsi="Segoe UI" w:cs="Segoe UI"/>
          <w:color w:val="212529"/>
          <w:sz w:val="22"/>
          <w:szCs w:val="22"/>
          <w:shd w:val="clear" w:color="auto" w:fill="FFFFFF"/>
        </w:rPr>
        <w:t xml:space="preserve">, you can see that there are a lot of methods which you automatically get with any model, and some </w:t>
      </w:r>
      <w:r w:rsidRPr="00984286">
        <w:rPr>
          <w:rFonts w:ascii="Segoe UI" w:hAnsi="Segoe UI" w:cs="Segoe UI"/>
          <w:b/>
          <w:bCs/>
          <w:i/>
          <w:iCs/>
          <w:color w:val="212529"/>
          <w:sz w:val="22"/>
          <w:szCs w:val="22"/>
          <w:shd w:val="clear" w:color="auto" w:fill="FFFFFF"/>
        </w:rPr>
        <w:t>Query Helpers</w:t>
      </w:r>
      <w:r>
        <w:rPr>
          <w:rFonts w:ascii="Segoe UI" w:hAnsi="Segoe UI" w:cs="Segoe UI"/>
          <w:color w:val="212529"/>
          <w:sz w:val="22"/>
          <w:szCs w:val="22"/>
          <w:shd w:val="clear" w:color="auto" w:fill="FFFFFF"/>
        </w:rPr>
        <w:t>.</w:t>
      </w:r>
    </w:p>
    <w:p w14:paraId="08EC9958" w14:textId="77777777" w:rsidR="00F93562" w:rsidRDefault="00F93562" w:rsidP="00BD69FB">
      <w:pPr>
        <w:pStyle w:val="NormalWeb"/>
        <w:shd w:val="clear" w:color="auto" w:fill="FFFFFF"/>
        <w:spacing w:before="120" w:beforeAutospacing="0" w:after="120" w:afterAutospacing="0"/>
        <w:rPr>
          <w:rFonts w:ascii="Segoe UI" w:hAnsi="Segoe UI" w:cs="Segoe UI"/>
          <w:color w:val="212529"/>
          <w:sz w:val="22"/>
          <w:szCs w:val="22"/>
          <w:shd w:val="clear" w:color="auto" w:fill="FFFFFF"/>
        </w:rPr>
      </w:pPr>
    </w:p>
    <w:p w14:paraId="1F2773A7" w14:textId="749A2854" w:rsidR="00F93562" w:rsidRDefault="00F93562" w:rsidP="005508A0">
      <w:pPr>
        <w:pStyle w:val="NormalWeb"/>
        <w:shd w:val="clear" w:color="auto" w:fill="FFFFFF"/>
        <w:spacing w:before="120" w:beforeAutospacing="0" w:after="120" w:afterAutospacing="0"/>
        <w:rPr>
          <w:rFonts w:ascii="Segoe UI" w:hAnsi="Segoe UI" w:cs="Segoe UI"/>
          <w:color w:val="212529"/>
          <w:sz w:val="22"/>
          <w:szCs w:val="22"/>
          <w:shd w:val="clear" w:color="auto" w:fill="FFFFFF"/>
        </w:rPr>
      </w:pPr>
      <w:r>
        <w:rPr>
          <w:rFonts w:ascii="Segoe UI" w:hAnsi="Segoe UI" w:cs="Segoe UI"/>
          <w:color w:val="212529"/>
          <w:sz w:val="22"/>
          <w:szCs w:val="22"/>
          <w:shd w:val="clear" w:color="auto" w:fill="FFFFFF"/>
        </w:rPr>
        <w:t xml:space="preserve">At this point we can turn to the official documentation for mongoose at </w:t>
      </w:r>
      <w:hyperlink r:id="rId21" w:history="1">
        <w:r w:rsidRPr="00372E7A">
          <w:rPr>
            <w:rStyle w:val="Hyperlink"/>
            <w:rFonts w:ascii="Segoe UI" w:hAnsi="Segoe UI" w:cs="Segoe UI"/>
            <w:sz w:val="22"/>
            <w:szCs w:val="22"/>
            <w:shd w:val="clear" w:color="auto" w:fill="FFFFFF"/>
          </w:rPr>
          <w:t>https://mongoosejs.com/docs/guide.html</w:t>
        </w:r>
      </w:hyperlink>
      <w:r>
        <w:rPr>
          <w:rFonts w:ascii="Segoe UI" w:hAnsi="Segoe UI" w:cs="Segoe UI"/>
          <w:color w:val="212529"/>
          <w:sz w:val="22"/>
          <w:szCs w:val="22"/>
          <w:shd w:val="clear" w:color="auto" w:fill="FFFFFF"/>
        </w:rPr>
        <w:t xml:space="preserve"> </w:t>
      </w:r>
      <w:r w:rsidR="00546B73">
        <w:rPr>
          <w:rFonts w:ascii="Segoe UI" w:hAnsi="Segoe UI" w:cs="Segoe UI"/>
          <w:color w:val="212529"/>
          <w:sz w:val="22"/>
          <w:szCs w:val="22"/>
          <w:shd w:val="clear" w:color="auto" w:fill="FFFFFF"/>
        </w:rPr>
        <w:t xml:space="preserve">   There are two interesting and new features here – </w:t>
      </w:r>
      <w:r w:rsidR="00546B73" w:rsidRPr="00546B73">
        <w:rPr>
          <w:rFonts w:ascii="Segoe UI" w:hAnsi="Segoe UI" w:cs="Segoe UI"/>
          <w:b/>
          <w:bCs/>
          <w:i/>
          <w:iCs/>
          <w:color w:val="212529"/>
          <w:sz w:val="22"/>
          <w:szCs w:val="22"/>
          <w:shd w:val="clear" w:color="auto" w:fill="FFFFFF"/>
        </w:rPr>
        <w:t>Virtuals</w:t>
      </w:r>
      <w:r w:rsidR="00546B73">
        <w:rPr>
          <w:rFonts w:ascii="Segoe UI" w:hAnsi="Segoe UI" w:cs="Segoe UI"/>
          <w:color w:val="212529"/>
          <w:sz w:val="22"/>
          <w:szCs w:val="22"/>
          <w:shd w:val="clear" w:color="auto" w:fill="FFFFFF"/>
        </w:rPr>
        <w:t xml:space="preserve">, </w:t>
      </w:r>
      <w:r w:rsidR="008E36C0">
        <w:rPr>
          <w:rFonts w:ascii="Segoe UI" w:hAnsi="Segoe UI" w:cs="Segoe UI"/>
          <w:color w:val="212529"/>
          <w:sz w:val="22"/>
          <w:szCs w:val="22"/>
          <w:shd w:val="clear" w:color="auto" w:fill="FFFFFF"/>
        </w:rPr>
        <w:t xml:space="preserve"> (see also </w:t>
      </w:r>
      <w:r w:rsidR="008E36C0" w:rsidRPr="008E36C0">
        <w:rPr>
          <w:rFonts w:ascii="Segoe UI" w:hAnsi="Segoe UI" w:cs="Segoe UI"/>
          <w:b/>
          <w:bCs/>
          <w:i/>
          <w:iCs/>
          <w:color w:val="212529"/>
          <w:sz w:val="22"/>
          <w:szCs w:val="22"/>
          <w:shd w:val="clear" w:color="auto" w:fill="FFFFFF"/>
        </w:rPr>
        <w:t>Views</w:t>
      </w:r>
      <w:r w:rsidR="008E36C0">
        <w:rPr>
          <w:rFonts w:ascii="Segoe UI" w:hAnsi="Segoe UI" w:cs="Segoe UI"/>
          <w:color w:val="212529"/>
          <w:sz w:val="22"/>
          <w:szCs w:val="22"/>
          <w:shd w:val="clear" w:color="auto" w:fill="FFFFFF"/>
        </w:rPr>
        <w:t xml:space="preserve">) </w:t>
      </w:r>
      <w:r w:rsidR="00546B73">
        <w:rPr>
          <w:rFonts w:ascii="Segoe UI" w:hAnsi="Segoe UI" w:cs="Segoe UI"/>
          <w:color w:val="212529"/>
          <w:sz w:val="22"/>
          <w:szCs w:val="22"/>
          <w:shd w:val="clear" w:color="auto" w:fill="FFFFFF"/>
        </w:rPr>
        <w:t xml:space="preserve">which don’t persist in the database, and </w:t>
      </w:r>
      <w:r w:rsidR="00546B73">
        <w:rPr>
          <w:rFonts w:ascii="Segoe UI" w:hAnsi="Segoe UI" w:cs="Segoe UI"/>
          <w:b/>
          <w:bCs/>
          <w:i/>
          <w:iCs/>
          <w:color w:val="212529"/>
          <w:sz w:val="22"/>
          <w:szCs w:val="22"/>
          <w:shd w:val="clear" w:color="auto" w:fill="FFFFFF"/>
        </w:rPr>
        <w:t>Middleware.</w:t>
      </w:r>
      <w:r w:rsidR="008E36C0">
        <w:rPr>
          <w:rFonts w:ascii="Segoe UI" w:hAnsi="Segoe UI" w:cs="Segoe UI"/>
          <w:b/>
          <w:bCs/>
          <w:i/>
          <w:iCs/>
          <w:color w:val="212529"/>
          <w:sz w:val="22"/>
          <w:szCs w:val="22"/>
          <w:shd w:val="clear" w:color="auto" w:fill="FFFFFF"/>
        </w:rPr>
        <w:t xml:space="preserve">  </w:t>
      </w:r>
      <w:r w:rsidR="008E36C0">
        <w:rPr>
          <w:rFonts w:ascii="Segoe UI" w:hAnsi="Segoe UI" w:cs="Segoe UI"/>
          <w:color w:val="212529"/>
          <w:sz w:val="22"/>
          <w:szCs w:val="22"/>
          <w:shd w:val="clear" w:color="auto" w:fill="FFFFFF"/>
        </w:rPr>
        <w:t>This is a very rich site and we could easily spend more time here.</w:t>
      </w:r>
    </w:p>
    <w:p w14:paraId="74632959" w14:textId="77777777" w:rsidR="008E36C0" w:rsidRDefault="008E36C0" w:rsidP="005508A0">
      <w:pPr>
        <w:pStyle w:val="NormalWeb"/>
        <w:shd w:val="clear" w:color="auto" w:fill="FFFFFF"/>
        <w:spacing w:before="120" w:beforeAutospacing="0" w:after="120" w:afterAutospacing="0"/>
        <w:rPr>
          <w:rFonts w:ascii="Segoe UI" w:hAnsi="Segoe UI" w:cs="Segoe UI"/>
          <w:color w:val="212529"/>
          <w:sz w:val="22"/>
          <w:szCs w:val="22"/>
          <w:shd w:val="clear" w:color="auto" w:fill="FFFFFF"/>
        </w:rPr>
      </w:pPr>
    </w:p>
    <w:p w14:paraId="0AB6672C" w14:textId="1251CB38" w:rsidR="008E36C0" w:rsidRPr="008E36C0" w:rsidRDefault="008E36C0" w:rsidP="005508A0">
      <w:pPr>
        <w:pStyle w:val="NormalWeb"/>
        <w:shd w:val="clear" w:color="auto" w:fill="FFFFFF"/>
        <w:spacing w:before="120" w:beforeAutospacing="0" w:after="120" w:afterAutospacing="0"/>
        <w:rPr>
          <w:rFonts w:ascii="Arial" w:hAnsi="Arial" w:cs="Arial"/>
          <w:sz w:val="22"/>
          <w:szCs w:val="22"/>
        </w:rPr>
      </w:pPr>
      <w:r>
        <w:rPr>
          <w:rFonts w:ascii="Segoe UI" w:hAnsi="Segoe UI" w:cs="Segoe UI"/>
          <w:b/>
          <w:bCs/>
          <w:color w:val="212529"/>
          <w:sz w:val="22"/>
          <w:szCs w:val="22"/>
          <w:shd w:val="clear" w:color="auto" w:fill="FFFFFF"/>
        </w:rPr>
        <w:t>Thought question</w:t>
      </w:r>
      <w:r w:rsidR="001B1278">
        <w:rPr>
          <w:rFonts w:ascii="Segoe UI" w:hAnsi="Segoe UI" w:cs="Segoe UI"/>
          <w:b/>
          <w:bCs/>
          <w:color w:val="212529"/>
          <w:sz w:val="22"/>
          <w:szCs w:val="22"/>
          <w:shd w:val="clear" w:color="auto" w:fill="FFFFFF"/>
        </w:rPr>
        <w:t>s</w:t>
      </w:r>
      <w:r>
        <w:rPr>
          <w:rFonts w:ascii="Segoe UI" w:hAnsi="Segoe UI" w:cs="Segoe UI"/>
          <w:b/>
          <w:bCs/>
          <w:color w:val="212529"/>
          <w:sz w:val="22"/>
          <w:szCs w:val="22"/>
          <w:shd w:val="clear" w:color="auto" w:fill="FFFFFF"/>
        </w:rPr>
        <w:t xml:space="preserve">:  </w:t>
      </w:r>
      <w:r>
        <w:rPr>
          <w:rFonts w:ascii="Segoe UI" w:hAnsi="Segoe UI" w:cs="Segoe UI"/>
          <w:color w:val="212529"/>
          <w:sz w:val="22"/>
          <w:szCs w:val="22"/>
          <w:shd w:val="clear" w:color="auto" w:fill="FFFFFF"/>
        </w:rPr>
        <w:t xml:space="preserve">Both the mongo and mongoose modules allow you to acess a db and collection and to use all the MongoDB functions. </w:t>
      </w:r>
      <w:r w:rsidR="001B1278">
        <w:rPr>
          <w:rFonts w:ascii="Segoe UI" w:hAnsi="Segoe UI" w:cs="Segoe UI"/>
          <w:color w:val="212529"/>
          <w:sz w:val="22"/>
          <w:szCs w:val="22"/>
          <w:shd w:val="clear" w:color="auto" w:fill="FFFFFF"/>
        </w:rPr>
        <w:t xml:space="preserve"> </w:t>
      </w:r>
      <w:r>
        <w:rPr>
          <w:rFonts w:ascii="Segoe UI" w:hAnsi="Segoe UI" w:cs="Segoe UI"/>
          <w:color w:val="212529"/>
          <w:sz w:val="22"/>
          <w:szCs w:val="22"/>
          <w:shd w:val="clear" w:color="auto" w:fill="FFFFFF"/>
        </w:rPr>
        <w:t xml:space="preserve"> </w:t>
      </w:r>
      <w:r w:rsidR="001B1278">
        <w:rPr>
          <w:rFonts w:ascii="Segoe UI" w:hAnsi="Segoe UI" w:cs="Segoe UI"/>
          <w:color w:val="212529"/>
          <w:sz w:val="22"/>
          <w:szCs w:val="22"/>
          <w:shd w:val="clear" w:color="auto" w:fill="FFFFFF"/>
        </w:rPr>
        <w:t xml:space="preserve">What is different about them?  What does mongoose add and limit in terms of data models and functionality? </w:t>
      </w:r>
      <w:r>
        <w:rPr>
          <w:rFonts w:ascii="Segoe UI" w:hAnsi="Segoe UI" w:cs="Segoe UI"/>
          <w:color w:val="212529"/>
          <w:sz w:val="22"/>
          <w:szCs w:val="22"/>
          <w:shd w:val="clear" w:color="auto" w:fill="FFFFFF"/>
        </w:rPr>
        <w:t xml:space="preserve">Which one would you prefer to use, </w:t>
      </w:r>
      <w:r w:rsidR="001B1278">
        <w:rPr>
          <w:rFonts w:ascii="Segoe UI" w:hAnsi="Segoe UI" w:cs="Segoe UI"/>
          <w:color w:val="212529"/>
          <w:sz w:val="22"/>
          <w:szCs w:val="22"/>
          <w:shd w:val="clear" w:color="auto" w:fill="FFFFFF"/>
        </w:rPr>
        <w:t>underwhat circumstances</w:t>
      </w:r>
      <w:r>
        <w:rPr>
          <w:rFonts w:ascii="Segoe UI" w:hAnsi="Segoe UI" w:cs="Segoe UI"/>
          <w:color w:val="212529"/>
          <w:sz w:val="22"/>
          <w:szCs w:val="22"/>
          <w:shd w:val="clear" w:color="auto" w:fill="FFFFFF"/>
        </w:rPr>
        <w:t xml:space="preserve"> and why?</w:t>
      </w:r>
    </w:p>
    <w:p w14:paraId="11533FD5" w14:textId="113CCFA6" w:rsidR="00E6449F" w:rsidRDefault="00E6449F">
      <w:r>
        <w:br/>
      </w:r>
    </w:p>
    <w:p w14:paraId="04A419C2" w14:textId="77777777" w:rsidR="00171A10" w:rsidRDefault="00171A10"/>
    <w:p w14:paraId="1FEE288C" w14:textId="42D552C1" w:rsidR="00171A10" w:rsidRPr="00171A10" w:rsidRDefault="00171A10">
      <w:pPr>
        <w:rPr>
          <w:b/>
          <w:bCs/>
          <w:i/>
          <w:iCs/>
        </w:rPr>
      </w:pPr>
    </w:p>
    <w:sectPr w:rsidR="00171A10" w:rsidRPr="00171A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ar(--bs-font-monospace)">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49F"/>
    <w:rsid w:val="000C35C1"/>
    <w:rsid w:val="00171A10"/>
    <w:rsid w:val="001B1278"/>
    <w:rsid w:val="003B02B6"/>
    <w:rsid w:val="003E7323"/>
    <w:rsid w:val="00407163"/>
    <w:rsid w:val="004C261B"/>
    <w:rsid w:val="00546B73"/>
    <w:rsid w:val="005508A0"/>
    <w:rsid w:val="006055AF"/>
    <w:rsid w:val="00723CC8"/>
    <w:rsid w:val="007908B0"/>
    <w:rsid w:val="008E36C0"/>
    <w:rsid w:val="00907261"/>
    <w:rsid w:val="00984286"/>
    <w:rsid w:val="009D3280"/>
    <w:rsid w:val="00B053C2"/>
    <w:rsid w:val="00B72409"/>
    <w:rsid w:val="00B92B8B"/>
    <w:rsid w:val="00BD083E"/>
    <w:rsid w:val="00BD69FB"/>
    <w:rsid w:val="00C004FD"/>
    <w:rsid w:val="00C16710"/>
    <w:rsid w:val="00E6449F"/>
    <w:rsid w:val="00F93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9B84C"/>
  <w15:chartTrackingRefBased/>
  <w15:docId w15:val="{033823F1-889F-48A9-B06E-CC7144BEF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E6449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449F"/>
    <w:rPr>
      <w:color w:val="0563C1" w:themeColor="hyperlink"/>
      <w:u w:val="single"/>
    </w:rPr>
  </w:style>
  <w:style w:type="character" w:styleId="UnresolvedMention">
    <w:name w:val="Unresolved Mention"/>
    <w:basedOn w:val="DefaultParagraphFont"/>
    <w:uiPriority w:val="99"/>
    <w:semiHidden/>
    <w:unhideWhenUsed/>
    <w:rsid w:val="00E6449F"/>
    <w:rPr>
      <w:color w:val="605E5C"/>
      <w:shd w:val="clear" w:color="auto" w:fill="E1DFDD"/>
    </w:rPr>
  </w:style>
  <w:style w:type="character" w:customStyle="1" w:styleId="Heading3Char">
    <w:name w:val="Heading 3 Char"/>
    <w:basedOn w:val="DefaultParagraphFont"/>
    <w:link w:val="Heading3"/>
    <w:uiPriority w:val="9"/>
    <w:rsid w:val="00E6449F"/>
    <w:rPr>
      <w:rFonts w:ascii="Times New Roman" w:eastAsia="Times New Roman" w:hAnsi="Times New Roman" w:cs="Times New Roman"/>
      <w:b/>
      <w:bCs/>
      <w:sz w:val="27"/>
      <w:szCs w:val="27"/>
    </w:rPr>
  </w:style>
  <w:style w:type="character" w:customStyle="1" w:styleId="qu">
    <w:name w:val="qu"/>
    <w:basedOn w:val="DefaultParagraphFont"/>
    <w:rsid w:val="00E6449F"/>
  </w:style>
  <w:style w:type="character" w:customStyle="1" w:styleId="gd">
    <w:name w:val="gd"/>
    <w:basedOn w:val="DefaultParagraphFont"/>
    <w:rsid w:val="00E6449F"/>
  </w:style>
  <w:style w:type="character" w:customStyle="1" w:styleId="go">
    <w:name w:val="go"/>
    <w:basedOn w:val="DefaultParagraphFont"/>
    <w:rsid w:val="00E6449F"/>
  </w:style>
  <w:style w:type="character" w:customStyle="1" w:styleId="g3">
    <w:name w:val="g3"/>
    <w:basedOn w:val="DefaultParagraphFont"/>
    <w:rsid w:val="00E6449F"/>
  </w:style>
  <w:style w:type="character" w:customStyle="1" w:styleId="hb">
    <w:name w:val="hb"/>
    <w:basedOn w:val="DefaultParagraphFont"/>
    <w:rsid w:val="00E6449F"/>
  </w:style>
  <w:style w:type="character" w:customStyle="1" w:styleId="g2">
    <w:name w:val="g2"/>
    <w:basedOn w:val="DefaultParagraphFont"/>
    <w:rsid w:val="00E6449F"/>
  </w:style>
  <w:style w:type="paragraph" w:styleId="NormalWeb">
    <w:name w:val="Normal (Web)"/>
    <w:basedOn w:val="Normal"/>
    <w:uiPriority w:val="99"/>
    <w:semiHidden/>
    <w:unhideWhenUsed/>
    <w:rsid w:val="00E644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ken">
    <w:name w:val="token"/>
    <w:basedOn w:val="DefaultParagraphFont"/>
    <w:rsid w:val="00171A10"/>
  </w:style>
  <w:style w:type="character" w:styleId="HTMLCode">
    <w:name w:val="HTML Code"/>
    <w:basedOn w:val="DefaultParagraphFont"/>
    <w:uiPriority w:val="99"/>
    <w:semiHidden/>
    <w:unhideWhenUsed/>
    <w:rsid w:val="007908B0"/>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790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908B0"/>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39332">
      <w:bodyDiv w:val="1"/>
      <w:marLeft w:val="0"/>
      <w:marRight w:val="0"/>
      <w:marTop w:val="0"/>
      <w:marBottom w:val="0"/>
      <w:divBdr>
        <w:top w:val="none" w:sz="0" w:space="0" w:color="auto"/>
        <w:left w:val="none" w:sz="0" w:space="0" w:color="auto"/>
        <w:bottom w:val="none" w:sz="0" w:space="0" w:color="auto"/>
        <w:right w:val="none" w:sz="0" w:space="0" w:color="auto"/>
      </w:divBdr>
    </w:div>
    <w:div w:id="701780708">
      <w:bodyDiv w:val="1"/>
      <w:marLeft w:val="0"/>
      <w:marRight w:val="0"/>
      <w:marTop w:val="0"/>
      <w:marBottom w:val="0"/>
      <w:divBdr>
        <w:top w:val="none" w:sz="0" w:space="0" w:color="auto"/>
        <w:left w:val="none" w:sz="0" w:space="0" w:color="auto"/>
        <w:bottom w:val="none" w:sz="0" w:space="0" w:color="auto"/>
        <w:right w:val="none" w:sz="0" w:space="0" w:color="auto"/>
      </w:divBdr>
    </w:div>
    <w:div w:id="1625455444">
      <w:bodyDiv w:val="1"/>
      <w:marLeft w:val="0"/>
      <w:marRight w:val="0"/>
      <w:marTop w:val="0"/>
      <w:marBottom w:val="0"/>
      <w:divBdr>
        <w:top w:val="none" w:sz="0" w:space="0" w:color="auto"/>
        <w:left w:val="none" w:sz="0" w:space="0" w:color="auto"/>
        <w:bottom w:val="none" w:sz="0" w:space="0" w:color="auto"/>
        <w:right w:val="none" w:sz="0" w:space="0" w:color="auto"/>
      </w:divBdr>
    </w:div>
    <w:div w:id="1697122349">
      <w:bodyDiv w:val="1"/>
      <w:marLeft w:val="0"/>
      <w:marRight w:val="0"/>
      <w:marTop w:val="0"/>
      <w:marBottom w:val="0"/>
      <w:divBdr>
        <w:top w:val="none" w:sz="0" w:space="0" w:color="auto"/>
        <w:left w:val="none" w:sz="0" w:space="0" w:color="auto"/>
        <w:bottom w:val="none" w:sz="0" w:space="0" w:color="auto"/>
        <w:right w:val="none" w:sz="0" w:space="0" w:color="auto"/>
      </w:divBdr>
      <w:divsChild>
        <w:div w:id="432870965">
          <w:marLeft w:val="0"/>
          <w:marRight w:val="0"/>
          <w:marTop w:val="0"/>
          <w:marBottom w:val="0"/>
          <w:divBdr>
            <w:top w:val="none" w:sz="0" w:space="0" w:color="auto"/>
            <w:left w:val="none" w:sz="0" w:space="0" w:color="auto"/>
            <w:bottom w:val="none" w:sz="0" w:space="0" w:color="auto"/>
            <w:right w:val="none" w:sz="0" w:space="0" w:color="auto"/>
          </w:divBdr>
          <w:divsChild>
            <w:div w:id="887035966">
              <w:marLeft w:val="0"/>
              <w:marRight w:val="0"/>
              <w:marTop w:val="0"/>
              <w:marBottom w:val="0"/>
              <w:divBdr>
                <w:top w:val="none" w:sz="0" w:space="0" w:color="auto"/>
                <w:left w:val="none" w:sz="0" w:space="0" w:color="auto"/>
                <w:bottom w:val="none" w:sz="0" w:space="0" w:color="auto"/>
                <w:right w:val="none" w:sz="0" w:space="0" w:color="auto"/>
              </w:divBdr>
            </w:div>
          </w:divsChild>
        </w:div>
        <w:div w:id="1987588129">
          <w:marLeft w:val="0"/>
          <w:marRight w:val="0"/>
          <w:marTop w:val="0"/>
          <w:marBottom w:val="0"/>
          <w:divBdr>
            <w:top w:val="none" w:sz="0" w:space="0" w:color="auto"/>
            <w:left w:val="none" w:sz="0" w:space="0" w:color="auto"/>
            <w:bottom w:val="none" w:sz="0" w:space="0" w:color="auto"/>
            <w:right w:val="none" w:sz="0" w:space="0" w:color="auto"/>
          </w:divBdr>
          <w:divsChild>
            <w:div w:id="917522323">
              <w:marLeft w:val="0"/>
              <w:marRight w:val="0"/>
              <w:marTop w:val="0"/>
              <w:marBottom w:val="0"/>
              <w:divBdr>
                <w:top w:val="none" w:sz="0" w:space="0" w:color="auto"/>
                <w:left w:val="none" w:sz="0" w:space="0" w:color="auto"/>
                <w:bottom w:val="none" w:sz="0" w:space="0" w:color="auto"/>
                <w:right w:val="none" w:sz="0" w:space="0" w:color="auto"/>
              </w:divBdr>
              <w:divsChild>
                <w:div w:id="321005289">
                  <w:marLeft w:val="0"/>
                  <w:marRight w:val="0"/>
                  <w:marTop w:val="0"/>
                  <w:marBottom w:val="0"/>
                  <w:divBdr>
                    <w:top w:val="none" w:sz="0" w:space="0" w:color="auto"/>
                    <w:left w:val="none" w:sz="0" w:space="0" w:color="auto"/>
                    <w:bottom w:val="none" w:sz="0" w:space="0" w:color="auto"/>
                    <w:right w:val="none" w:sz="0" w:space="0" w:color="auto"/>
                  </w:divBdr>
                </w:div>
                <w:div w:id="1597442650">
                  <w:marLeft w:val="300"/>
                  <w:marRight w:val="0"/>
                  <w:marTop w:val="0"/>
                  <w:marBottom w:val="0"/>
                  <w:divBdr>
                    <w:top w:val="none" w:sz="0" w:space="0" w:color="auto"/>
                    <w:left w:val="none" w:sz="0" w:space="0" w:color="auto"/>
                    <w:bottom w:val="none" w:sz="0" w:space="0" w:color="auto"/>
                    <w:right w:val="none" w:sz="0" w:space="0" w:color="auto"/>
                  </w:divBdr>
                </w:div>
                <w:div w:id="932519491">
                  <w:marLeft w:val="300"/>
                  <w:marRight w:val="0"/>
                  <w:marTop w:val="0"/>
                  <w:marBottom w:val="0"/>
                  <w:divBdr>
                    <w:top w:val="none" w:sz="0" w:space="0" w:color="auto"/>
                    <w:left w:val="none" w:sz="0" w:space="0" w:color="auto"/>
                    <w:bottom w:val="none" w:sz="0" w:space="0" w:color="auto"/>
                    <w:right w:val="none" w:sz="0" w:space="0" w:color="auto"/>
                  </w:divBdr>
                </w:div>
                <w:div w:id="2078555239">
                  <w:marLeft w:val="0"/>
                  <w:marRight w:val="0"/>
                  <w:marTop w:val="0"/>
                  <w:marBottom w:val="0"/>
                  <w:divBdr>
                    <w:top w:val="none" w:sz="0" w:space="0" w:color="auto"/>
                    <w:left w:val="none" w:sz="0" w:space="0" w:color="auto"/>
                    <w:bottom w:val="none" w:sz="0" w:space="0" w:color="auto"/>
                    <w:right w:val="none" w:sz="0" w:space="0" w:color="auto"/>
                  </w:divBdr>
                </w:div>
                <w:div w:id="1463117029">
                  <w:marLeft w:val="60"/>
                  <w:marRight w:val="0"/>
                  <w:marTop w:val="0"/>
                  <w:marBottom w:val="0"/>
                  <w:divBdr>
                    <w:top w:val="none" w:sz="0" w:space="0" w:color="auto"/>
                    <w:left w:val="none" w:sz="0" w:space="0" w:color="auto"/>
                    <w:bottom w:val="none" w:sz="0" w:space="0" w:color="auto"/>
                    <w:right w:val="none" w:sz="0" w:space="0" w:color="auto"/>
                  </w:divBdr>
                </w:div>
              </w:divsChild>
            </w:div>
            <w:div w:id="732846726">
              <w:marLeft w:val="0"/>
              <w:marRight w:val="0"/>
              <w:marTop w:val="0"/>
              <w:marBottom w:val="0"/>
              <w:divBdr>
                <w:top w:val="none" w:sz="0" w:space="0" w:color="auto"/>
                <w:left w:val="none" w:sz="0" w:space="0" w:color="auto"/>
                <w:bottom w:val="none" w:sz="0" w:space="0" w:color="auto"/>
                <w:right w:val="none" w:sz="0" w:space="0" w:color="auto"/>
              </w:divBdr>
              <w:divsChild>
                <w:div w:id="2089620029">
                  <w:marLeft w:val="0"/>
                  <w:marRight w:val="0"/>
                  <w:marTop w:val="120"/>
                  <w:marBottom w:val="0"/>
                  <w:divBdr>
                    <w:top w:val="none" w:sz="0" w:space="0" w:color="auto"/>
                    <w:left w:val="none" w:sz="0" w:space="0" w:color="auto"/>
                    <w:bottom w:val="none" w:sz="0" w:space="0" w:color="auto"/>
                    <w:right w:val="none" w:sz="0" w:space="0" w:color="auto"/>
                  </w:divBdr>
                  <w:divsChild>
                    <w:div w:id="2126001242">
                      <w:marLeft w:val="0"/>
                      <w:marRight w:val="0"/>
                      <w:marTop w:val="0"/>
                      <w:marBottom w:val="0"/>
                      <w:divBdr>
                        <w:top w:val="none" w:sz="0" w:space="0" w:color="auto"/>
                        <w:left w:val="none" w:sz="0" w:space="0" w:color="auto"/>
                        <w:bottom w:val="none" w:sz="0" w:space="0" w:color="auto"/>
                        <w:right w:val="none" w:sz="0" w:space="0" w:color="auto"/>
                      </w:divBdr>
                      <w:divsChild>
                        <w:div w:id="481850650">
                          <w:marLeft w:val="0"/>
                          <w:marRight w:val="0"/>
                          <w:marTop w:val="0"/>
                          <w:marBottom w:val="0"/>
                          <w:divBdr>
                            <w:top w:val="none" w:sz="0" w:space="0" w:color="auto"/>
                            <w:left w:val="none" w:sz="0" w:space="0" w:color="auto"/>
                            <w:bottom w:val="none" w:sz="0" w:space="0" w:color="auto"/>
                            <w:right w:val="none" w:sz="0" w:space="0" w:color="auto"/>
                          </w:divBdr>
                          <w:divsChild>
                            <w:div w:id="1768454723">
                              <w:marLeft w:val="0"/>
                              <w:marRight w:val="0"/>
                              <w:marTop w:val="0"/>
                              <w:marBottom w:val="0"/>
                              <w:divBdr>
                                <w:top w:val="none" w:sz="0" w:space="0" w:color="auto"/>
                                <w:left w:val="none" w:sz="0" w:space="0" w:color="auto"/>
                                <w:bottom w:val="none" w:sz="0" w:space="0" w:color="auto"/>
                                <w:right w:val="none" w:sz="0" w:space="0" w:color="auto"/>
                              </w:divBdr>
                            </w:div>
                            <w:div w:id="1745907140">
                              <w:marLeft w:val="0"/>
                              <w:marRight w:val="0"/>
                              <w:marTop w:val="0"/>
                              <w:marBottom w:val="0"/>
                              <w:divBdr>
                                <w:top w:val="none" w:sz="0" w:space="0" w:color="auto"/>
                                <w:left w:val="none" w:sz="0" w:space="0" w:color="auto"/>
                                <w:bottom w:val="none" w:sz="0" w:space="0" w:color="auto"/>
                                <w:right w:val="none" w:sz="0" w:space="0" w:color="auto"/>
                              </w:divBdr>
                              <w:divsChild>
                                <w:div w:id="1018459230">
                                  <w:marLeft w:val="336"/>
                                  <w:marRight w:val="0"/>
                                  <w:marTop w:val="120"/>
                                  <w:marBottom w:val="312"/>
                                  <w:divBdr>
                                    <w:top w:val="none" w:sz="0" w:space="0" w:color="auto"/>
                                    <w:left w:val="none" w:sz="0" w:space="0" w:color="auto"/>
                                    <w:bottom w:val="none" w:sz="0" w:space="0" w:color="auto"/>
                                    <w:right w:val="none" w:sz="0" w:space="0" w:color="auto"/>
                                  </w:divBdr>
                                  <w:divsChild>
                                    <w:div w:id="244850942">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Relational_database" TargetMode="External"/><Relationship Id="rId13" Type="http://schemas.openxmlformats.org/officeDocument/2006/relationships/hyperlink" Target="https://en.wikipedia.org/wiki/Data_type" TargetMode="External"/><Relationship Id="rId18" Type="http://schemas.openxmlformats.org/officeDocument/2006/relationships/hyperlink" Target="https://en.wikipedia.org/wiki/Object_database" TargetMode="External"/><Relationship Id="rId3" Type="http://schemas.openxmlformats.org/officeDocument/2006/relationships/webSettings" Target="webSettings.xml"/><Relationship Id="rId21" Type="http://schemas.openxmlformats.org/officeDocument/2006/relationships/hyperlink" Target="https://mongoosejs.com/docs/guide.html" TargetMode="External"/><Relationship Id="rId7" Type="http://schemas.openxmlformats.org/officeDocument/2006/relationships/hyperlink" Target="https://en.wikipedia.org/wiki/Database_management_system" TargetMode="External"/><Relationship Id="rId12" Type="http://schemas.openxmlformats.org/officeDocument/2006/relationships/hyperlink" Target="https://en.wikipedia.org/wiki/Data_model" TargetMode="External"/><Relationship Id="rId17" Type="http://schemas.openxmlformats.org/officeDocument/2006/relationships/hyperlink" Target="https://en.wikipedia.org/wiki/Object%E2%80%93relational_database" TargetMode="External"/><Relationship Id="rId2" Type="http://schemas.openxmlformats.org/officeDocument/2006/relationships/settings" Target="settings.xml"/><Relationship Id="rId16" Type="http://schemas.openxmlformats.org/officeDocument/2006/relationships/image" Target="media/image1.png"/><Relationship Id="rId20" Type="http://schemas.openxmlformats.org/officeDocument/2006/relationships/hyperlink" Target="https://attacomsian.com/blog/mongoose-models" TargetMode="External"/><Relationship Id="rId1" Type="http://schemas.openxmlformats.org/officeDocument/2006/relationships/styles" Target="styles.xml"/><Relationship Id="rId6" Type="http://schemas.openxmlformats.org/officeDocument/2006/relationships/hyperlink" Target="https://en.wikipedia.org/wiki/Object%E2%80%93relational_database" TargetMode="External"/><Relationship Id="rId11" Type="http://schemas.openxmlformats.org/officeDocument/2006/relationships/hyperlink" Target="https://en.wikipedia.org/wiki/Query_language" TargetMode="External"/><Relationship Id="rId5" Type="http://schemas.openxmlformats.org/officeDocument/2006/relationships/hyperlink" Target="https://attacomsian.com/blog/mongoose-schemas" TargetMode="External"/><Relationship Id="rId15" Type="http://schemas.openxmlformats.org/officeDocument/2006/relationships/hyperlink" Target="https://en.wikipedia.org/wiki/File:Object-Oriented_Model.svg" TargetMode="External"/><Relationship Id="rId23" Type="http://schemas.openxmlformats.org/officeDocument/2006/relationships/theme" Target="theme/theme1.xml"/><Relationship Id="rId10" Type="http://schemas.openxmlformats.org/officeDocument/2006/relationships/hyperlink" Target="https://en.wikipedia.org/wiki/Database_schema" TargetMode="External"/><Relationship Id="rId19" Type="http://schemas.openxmlformats.org/officeDocument/2006/relationships/hyperlink" Target="https://en.wikipedia.org/wiki/Object-oriented_programming_language" TargetMode="External"/><Relationship Id="rId4" Type="http://schemas.openxmlformats.org/officeDocument/2006/relationships/hyperlink" Target="https://attacomsian.com/blog/nodejs-mongodb-local-connection" TargetMode="External"/><Relationship Id="rId9" Type="http://schemas.openxmlformats.org/officeDocument/2006/relationships/hyperlink" Target="https://en.wikipedia.org/wiki/Object_database" TargetMode="External"/><Relationship Id="rId14" Type="http://schemas.openxmlformats.org/officeDocument/2006/relationships/hyperlink" Target="https://en.wikipedia.org/wiki/Method_(computer_scienc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3</Pages>
  <Words>1053</Words>
  <Characters>6007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Menzin</dc:creator>
  <cp:keywords/>
  <dc:description/>
  <cp:lastModifiedBy>Margaret Menzin</cp:lastModifiedBy>
  <cp:revision>20</cp:revision>
  <dcterms:created xsi:type="dcterms:W3CDTF">2023-04-27T15:34:00Z</dcterms:created>
  <dcterms:modified xsi:type="dcterms:W3CDTF">2023-04-27T16:38:00Z</dcterms:modified>
</cp:coreProperties>
</file>